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74C5" w:rsidRPr="00D63AED" w:rsidRDefault="00D63AED" w:rsidP="00D63AED">
      <w:pPr>
        <w:jc w:val="right"/>
        <w:rPr>
          <w:rFonts w:ascii="Times New Roman" w:hAnsi="Times New Roman" w:cs="Times New Roman"/>
          <w:b/>
        </w:rPr>
      </w:pPr>
      <w:r w:rsidRPr="00D63AED">
        <w:rPr>
          <w:rFonts w:ascii="Times New Roman" w:hAnsi="Times New Roman" w:cs="Times New Roman"/>
          <w:b/>
        </w:rPr>
        <w:t>Приложение к письму</w:t>
      </w:r>
    </w:p>
    <w:tbl>
      <w:tblPr>
        <w:tblStyle w:val="a3"/>
        <w:tblW w:w="9747" w:type="dxa"/>
        <w:tblLook w:val="04A0" w:firstRow="1" w:lastRow="0" w:firstColumn="1" w:lastColumn="0" w:noHBand="0" w:noVBand="1"/>
      </w:tblPr>
      <w:tblGrid>
        <w:gridCol w:w="1110"/>
        <w:gridCol w:w="45"/>
        <w:gridCol w:w="41"/>
        <w:gridCol w:w="2268"/>
        <w:gridCol w:w="188"/>
        <w:gridCol w:w="2977"/>
        <w:gridCol w:w="181"/>
        <w:gridCol w:w="30"/>
        <w:gridCol w:w="2907"/>
      </w:tblGrid>
      <w:tr w:rsidR="003D4913" w:rsidTr="003B0E64">
        <w:trPr>
          <w:trHeight w:val="502"/>
        </w:trPr>
        <w:tc>
          <w:tcPr>
            <w:tcW w:w="1196" w:type="dxa"/>
            <w:gridSpan w:val="3"/>
            <w:vMerge w:val="restart"/>
          </w:tcPr>
          <w:p w:rsidR="003D4913" w:rsidRPr="00EA7944" w:rsidRDefault="003D4913" w:rsidP="009767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7944">
              <w:rPr>
                <w:rFonts w:ascii="Times New Roman" w:hAnsi="Times New Roman" w:cs="Times New Roman"/>
                <w:b/>
              </w:rPr>
              <w:t xml:space="preserve">№ </w:t>
            </w:r>
            <w:proofErr w:type="gramStart"/>
            <w:r w:rsidRPr="00EA7944">
              <w:rPr>
                <w:rFonts w:ascii="Times New Roman" w:hAnsi="Times New Roman" w:cs="Times New Roman"/>
                <w:b/>
              </w:rPr>
              <w:t>п</w:t>
            </w:r>
            <w:proofErr w:type="gramEnd"/>
            <w:r w:rsidRPr="00EA7944">
              <w:rPr>
                <w:rFonts w:ascii="Times New Roman" w:hAnsi="Times New Roman" w:cs="Times New Roman"/>
                <w:b/>
              </w:rPr>
              <w:t>/п</w:t>
            </w:r>
          </w:p>
        </w:tc>
        <w:tc>
          <w:tcPr>
            <w:tcW w:w="2268" w:type="dxa"/>
            <w:vMerge w:val="restart"/>
          </w:tcPr>
          <w:p w:rsidR="003D4913" w:rsidRPr="00EA7944" w:rsidRDefault="003D4913" w:rsidP="003D491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7944">
              <w:rPr>
                <w:rFonts w:ascii="Times New Roman" w:hAnsi="Times New Roman" w:cs="Times New Roman"/>
                <w:b/>
              </w:rPr>
              <w:t xml:space="preserve">Вид вторичного ресурса </w:t>
            </w:r>
          </w:p>
        </w:tc>
        <w:tc>
          <w:tcPr>
            <w:tcW w:w="3165" w:type="dxa"/>
            <w:gridSpan w:val="2"/>
            <w:vMerge w:val="restart"/>
          </w:tcPr>
          <w:p w:rsidR="003D4913" w:rsidRPr="00EA7944" w:rsidRDefault="003D4913" w:rsidP="009767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7944">
              <w:rPr>
                <w:rFonts w:ascii="Times New Roman" w:hAnsi="Times New Roman" w:cs="Times New Roman"/>
                <w:b/>
              </w:rPr>
              <w:t>Адрес расположения спец. контейнера для сбора вторичного сырья или опасного отхода</w:t>
            </w:r>
          </w:p>
        </w:tc>
        <w:tc>
          <w:tcPr>
            <w:tcW w:w="3118" w:type="dxa"/>
            <w:gridSpan w:val="3"/>
            <w:vMerge w:val="restart"/>
          </w:tcPr>
          <w:p w:rsidR="003D4913" w:rsidRPr="00EA7944" w:rsidRDefault="003D4913" w:rsidP="0097673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EA7944">
              <w:rPr>
                <w:rFonts w:ascii="Times New Roman" w:hAnsi="Times New Roman" w:cs="Times New Roman"/>
                <w:b/>
              </w:rPr>
              <w:t>Количество спец. контейнеров сбора вторичного сырья или опасного отхода</w:t>
            </w:r>
          </w:p>
        </w:tc>
      </w:tr>
      <w:tr w:rsidR="003D4913" w:rsidTr="00EA7944">
        <w:trPr>
          <w:trHeight w:val="525"/>
        </w:trPr>
        <w:tc>
          <w:tcPr>
            <w:tcW w:w="1196" w:type="dxa"/>
            <w:gridSpan w:val="3"/>
            <w:vMerge/>
          </w:tcPr>
          <w:p w:rsidR="003D4913" w:rsidRPr="00976737" w:rsidRDefault="003D4913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268" w:type="dxa"/>
            <w:vMerge/>
          </w:tcPr>
          <w:p w:rsidR="003D4913" w:rsidRPr="00976737" w:rsidRDefault="003D4913">
            <w:pPr>
              <w:rPr>
                <w:sz w:val="24"/>
                <w:szCs w:val="24"/>
              </w:rPr>
            </w:pPr>
          </w:p>
        </w:tc>
        <w:tc>
          <w:tcPr>
            <w:tcW w:w="3165" w:type="dxa"/>
            <w:gridSpan w:val="2"/>
            <w:vMerge/>
          </w:tcPr>
          <w:p w:rsidR="003D4913" w:rsidRPr="00976737" w:rsidRDefault="003D4913">
            <w:pPr>
              <w:rPr>
                <w:sz w:val="24"/>
                <w:szCs w:val="24"/>
              </w:rPr>
            </w:pPr>
          </w:p>
        </w:tc>
        <w:tc>
          <w:tcPr>
            <w:tcW w:w="3118" w:type="dxa"/>
            <w:gridSpan w:val="3"/>
            <w:vMerge/>
          </w:tcPr>
          <w:p w:rsidR="003D4913" w:rsidRPr="00976737" w:rsidRDefault="003D4913">
            <w:pPr>
              <w:rPr>
                <w:sz w:val="24"/>
                <w:szCs w:val="24"/>
              </w:rPr>
            </w:pPr>
          </w:p>
        </w:tc>
      </w:tr>
      <w:tr w:rsidR="003D4913" w:rsidTr="00E136F0">
        <w:trPr>
          <w:trHeight w:val="556"/>
        </w:trPr>
        <w:tc>
          <w:tcPr>
            <w:tcW w:w="9747" w:type="dxa"/>
            <w:gridSpan w:val="9"/>
          </w:tcPr>
          <w:p w:rsidR="00E136F0" w:rsidRDefault="00C945BA" w:rsidP="00E1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47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Перечень адресов установки контейнеров для раздельного сбора ТКО (пластик) </w:t>
            </w:r>
          </w:p>
          <w:p w:rsidR="003D4913" w:rsidRPr="00764247" w:rsidRDefault="00C945BA" w:rsidP="00E136F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64247">
              <w:rPr>
                <w:rFonts w:ascii="Times New Roman" w:hAnsi="Times New Roman" w:cs="Times New Roman"/>
                <w:b/>
                <w:sz w:val="24"/>
                <w:szCs w:val="24"/>
              </w:rPr>
              <w:t>ИП Кузнецов А.А.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</w:tcPr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</w:pPr>
          </w:p>
          <w:p w:rsidR="00C1705E" w:rsidRDefault="00C1705E" w:rsidP="003D4913">
            <w:pPr>
              <w:jc w:val="center"/>
              <w:rPr>
                <w:rFonts w:ascii="Times New Roman" w:hAnsi="Times New Roman" w:cs="Times New Roman"/>
              </w:rPr>
            </w:pPr>
          </w:p>
          <w:p w:rsidR="00C1705E" w:rsidRPr="00764247" w:rsidRDefault="00C1705E" w:rsidP="003D4913">
            <w:pPr>
              <w:jc w:val="center"/>
              <w:rPr>
                <w:rFonts w:ascii="Times New Roman" w:hAnsi="Times New Roman" w:cs="Times New Roman"/>
              </w:rPr>
            </w:pPr>
            <w:r w:rsidRPr="00764247"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Доронина, д.6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Ледовая д.3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Бориса-Щербины, д. 7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Конева, д. 18</w:t>
            </w:r>
            <w:r w:rsidRPr="00B84CD1">
              <w:rPr>
                <w:rFonts w:ascii="Times New Roman" w:hAnsi="Times New Roman" w:cs="Times New Roman"/>
                <w:color w:val="000000"/>
              </w:rPr>
              <w:t xml:space="preserve">                        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DF39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Конева, д. 12</w:t>
            </w:r>
            <w:r w:rsidRPr="00B84CD1">
              <w:rPr>
                <w:rFonts w:ascii="Times New Roman" w:hAnsi="Times New Roman" w:cs="Times New Roman"/>
                <w:color w:val="000000"/>
              </w:rPr>
              <w:t xml:space="preserve">                        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Мира, д. 14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DF39BC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Мира, д. 51</w:t>
            </w:r>
            <w:r w:rsidRPr="00B84CD1">
              <w:rPr>
                <w:rFonts w:ascii="Times New Roman" w:hAnsi="Times New Roman" w:cs="Times New Roman"/>
                <w:color w:val="000000"/>
              </w:rPr>
              <w:t xml:space="preserve">                           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Промышленная, д. 13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Промышленная, д.15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Энгельса, д.3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Гагарина, д. 58а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Ленина</w:t>
            </w:r>
            <w:r w:rsidRPr="00B84CD1">
              <w:rPr>
                <w:rFonts w:ascii="Times New Roman" w:hAnsi="Times New Roman" w:cs="Times New Roman"/>
                <w:color w:val="000000"/>
              </w:rPr>
              <w:t>, д. 1</w:t>
            </w:r>
            <w:r>
              <w:rPr>
                <w:rFonts w:ascii="Times New Roman" w:hAnsi="Times New Roman" w:cs="Times New Roman"/>
                <w:color w:val="000000"/>
              </w:rPr>
              <w:t>17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Маяковского, д. 9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Лермонтова, д. 19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Рябиновая, д. 9</w:t>
            </w:r>
            <w:r w:rsidRPr="00B84CD1">
              <w:rPr>
                <w:rFonts w:ascii="Times New Roman" w:hAnsi="Times New Roman" w:cs="Times New Roman"/>
                <w:color w:val="000000"/>
              </w:rPr>
              <w:t>а</w:t>
            </w:r>
            <w:r>
              <w:rPr>
                <w:rFonts w:ascii="Times New Roman" w:hAnsi="Times New Roman" w:cs="Times New Roman"/>
                <w:color w:val="000000"/>
              </w:rPr>
              <w:t>, 9б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</w:t>
            </w:r>
            <w:r>
              <w:rPr>
                <w:rFonts w:ascii="Times New Roman" w:hAnsi="Times New Roman" w:cs="Times New Roman"/>
                <w:color w:val="000000"/>
              </w:rPr>
              <w:t>л. Студенческая, д. 14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Студенческая, д. 18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Менделеева, д. 3а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Шевченко, д. 46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Комсомольская, 28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Мира, 107б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Ямская,  1/1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EA794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ул. Мира</w:t>
            </w:r>
            <w:r w:rsidRPr="00B84CD1">
              <w:rPr>
                <w:rFonts w:ascii="Times New Roman" w:hAnsi="Times New Roman" w:cs="Times New Roman"/>
              </w:rPr>
              <w:t>,</w:t>
            </w:r>
            <w:r>
              <w:rPr>
                <w:rFonts w:ascii="Times New Roman" w:hAnsi="Times New Roman" w:cs="Times New Roman"/>
              </w:rPr>
              <w:t xml:space="preserve"> д. 71а</w:t>
            </w:r>
            <w:r w:rsidRPr="00B84CD1">
              <w:rPr>
                <w:rFonts w:ascii="Times New Roman" w:hAnsi="Times New Roman" w:cs="Times New Roman"/>
              </w:rPr>
              <w:t xml:space="preserve"> 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</w:rPr>
              <w:t>ул. Калинина, д. 71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Рябиновая, д. 20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Рябиновая, д. 30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Ледовая, д. 11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Ямская, д. 14,16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EA79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Дзержинского, д. 30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Дзержинского, д. 41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Калинина, д. 18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Сирина, д. 78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Крупской, д. 5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ул. Елены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Сагандуковой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>, д. 1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Дунина-Горкавича, д. 6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Дунина-Горкавича, д. 10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Объездная, д. 8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Объездная, д. 10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Объездная, д. 12</w:t>
            </w:r>
          </w:p>
        </w:tc>
        <w:tc>
          <w:tcPr>
            <w:tcW w:w="3118" w:type="dxa"/>
            <w:gridSpan w:val="3"/>
          </w:tcPr>
          <w:p w:rsidR="00C1705E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Строителей, д. 100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Коминтерна, д. 8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EA7944">
        <w:trPr>
          <w:trHeight w:val="291"/>
        </w:trPr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EA79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Красноармейская, д. 4</w:t>
            </w:r>
            <w:r w:rsidRPr="00B84CD1">
              <w:rPr>
                <w:rFonts w:ascii="Times New Roman" w:hAnsi="Times New Roman" w:cs="Times New Roman"/>
                <w:color w:val="000000"/>
              </w:rPr>
              <w:t xml:space="preserve"> 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EA7944">
        <w:trPr>
          <w:trHeight w:val="291"/>
        </w:trPr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Default="00C1705E" w:rsidP="00EA7944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Красноармейская, д. 16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Мира, д. 7</w:t>
            </w:r>
            <w:r w:rsidRPr="00B84CD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5B52EC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  <w:vAlign w:val="center"/>
          </w:tcPr>
          <w:p w:rsidR="00C1705E" w:rsidRPr="00B84CD1" w:rsidRDefault="00C1705E" w:rsidP="001E3BDF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Мира д. 127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3B0E64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</w:tcPr>
          <w:p w:rsidR="00C1705E" w:rsidRPr="00EA7944" w:rsidRDefault="00C1705E" w:rsidP="00EA79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Лопарева д.127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 w:rsidRPr="003367F3"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3B0E64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</w:tcPr>
          <w:p w:rsidR="00C1705E" w:rsidRDefault="00C1705E" w:rsidP="00EA79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 «Наука»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3B0E64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</w:tcPr>
          <w:p w:rsidR="00C1705E" w:rsidRDefault="00C1705E" w:rsidP="00EA79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СОТ «Родник»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C1705E" w:rsidTr="003B0E64">
        <w:tc>
          <w:tcPr>
            <w:tcW w:w="1196" w:type="dxa"/>
            <w:gridSpan w:val="3"/>
          </w:tcPr>
          <w:p w:rsidR="00C1705E" w:rsidRPr="007D1B06" w:rsidRDefault="00C1705E" w:rsidP="00976737">
            <w:pPr>
              <w:pStyle w:val="a8"/>
              <w:numPr>
                <w:ilvl w:val="0"/>
                <w:numId w:val="1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C1705E" w:rsidRDefault="00C1705E"/>
        </w:tc>
        <w:tc>
          <w:tcPr>
            <w:tcW w:w="3165" w:type="dxa"/>
            <w:gridSpan w:val="2"/>
          </w:tcPr>
          <w:p w:rsidR="00C1705E" w:rsidRDefault="00C1705E" w:rsidP="00EA7944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Центральная д.1</w:t>
            </w:r>
          </w:p>
        </w:tc>
        <w:tc>
          <w:tcPr>
            <w:tcW w:w="3118" w:type="dxa"/>
            <w:gridSpan w:val="3"/>
          </w:tcPr>
          <w:p w:rsidR="00C1705E" w:rsidRPr="003367F3" w:rsidRDefault="00C1705E" w:rsidP="003367F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</w:tr>
      <w:tr w:rsidR="00764247" w:rsidTr="003B0E64">
        <w:tc>
          <w:tcPr>
            <w:tcW w:w="9747" w:type="dxa"/>
            <w:gridSpan w:val="9"/>
          </w:tcPr>
          <w:p w:rsidR="00764247" w:rsidRPr="007D1B06" w:rsidRDefault="00764247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06">
              <w:rPr>
                <w:rFonts w:ascii="Times New Roman" w:hAnsi="Times New Roman" w:cs="Times New Roman"/>
                <w:b/>
              </w:rPr>
              <w:t xml:space="preserve">                                  </w:t>
            </w:r>
            <w:r w:rsidR="00DF39BC" w:rsidRPr="007D1B06">
              <w:rPr>
                <w:rFonts w:ascii="Times New Roman" w:hAnsi="Times New Roman" w:cs="Times New Roman"/>
                <w:b/>
              </w:rPr>
              <w:t xml:space="preserve">                                                                                                     </w:t>
            </w:r>
            <w:r w:rsidR="00DF39BC" w:rsidRPr="007D1B06">
              <w:rPr>
                <w:rFonts w:ascii="Times New Roman" w:hAnsi="Times New Roman" w:cs="Times New Roman"/>
                <w:b/>
                <w:sz w:val="24"/>
                <w:szCs w:val="24"/>
              </w:rPr>
              <w:t>Итого</w:t>
            </w:r>
            <w:r w:rsidRPr="007D1B06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  <w:r w:rsidR="00DF39BC" w:rsidRPr="007D1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49</w:t>
            </w:r>
          </w:p>
        </w:tc>
      </w:tr>
      <w:tr w:rsidR="00C945BA" w:rsidRPr="00764247" w:rsidTr="003B0E64">
        <w:tc>
          <w:tcPr>
            <w:tcW w:w="9747" w:type="dxa"/>
            <w:gridSpan w:val="9"/>
          </w:tcPr>
          <w:p w:rsidR="00E136F0" w:rsidRPr="007D1B06" w:rsidRDefault="00E136F0" w:rsidP="00764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1B06">
              <w:rPr>
                <w:rFonts w:ascii="Times New Roman" w:hAnsi="Times New Roman" w:cs="Times New Roman"/>
                <w:b/>
              </w:rPr>
              <w:t xml:space="preserve">Перечень адресов установки контейнеров для раздельного сбора ТКО (бумага) </w:t>
            </w:r>
          </w:p>
          <w:p w:rsidR="00C945BA" w:rsidRPr="007D1B06" w:rsidRDefault="00764247" w:rsidP="00764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1B06">
              <w:rPr>
                <w:rFonts w:ascii="Times New Roman" w:hAnsi="Times New Roman" w:cs="Times New Roman"/>
                <w:b/>
              </w:rPr>
              <w:t>ООО «ЭКОБАЛАНС»</w:t>
            </w:r>
          </w:p>
        </w:tc>
      </w:tr>
      <w:tr w:rsidR="00B84CD1" w:rsidRPr="00764247" w:rsidTr="003B0E64">
        <w:tc>
          <w:tcPr>
            <w:tcW w:w="9747" w:type="dxa"/>
            <w:gridSpan w:val="9"/>
          </w:tcPr>
          <w:p w:rsidR="00B84CD1" w:rsidRPr="007D1B06" w:rsidRDefault="00B84CD1" w:rsidP="00764247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1B06">
              <w:rPr>
                <w:rFonts w:ascii="Times New Roman" w:hAnsi="Times New Roman" w:cs="Times New Roman"/>
                <w:b/>
              </w:rPr>
              <w:t>Административные здания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 w:val="restart"/>
          </w:tcPr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Pr="00555443" w:rsidRDefault="00555443" w:rsidP="00555443">
            <w:pPr>
              <w:jc w:val="center"/>
              <w:rPr>
                <w:rFonts w:ascii="Times New Roman" w:hAnsi="Times New Roman" w:cs="Times New Roman"/>
              </w:rPr>
            </w:pPr>
            <w:r w:rsidRPr="00555443">
              <w:rPr>
                <w:rFonts w:ascii="Times New Roman" w:hAnsi="Times New Roman" w:cs="Times New Roman"/>
              </w:rPr>
              <w:t>Бумага</w:t>
            </w:r>
          </w:p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Студенческая, д. 8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Светлая, д. 67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Студенческая, д. 17а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Мира, д. 118а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Сутормина, д. 20                         ул. Рознина, д. 16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Чехова, д. 81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Светлая, д. 69                             ул. Студенческая, д. 2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Сирина, д. 59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 xml:space="preserve">ул. </w:t>
            </w:r>
            <w:proofErr w:type="spellStart"/>
            <w:r w:rsidRPr="00B84CD1">
              <w:rPr>
                <w:rFonts w:ascii="Times New Roman" w:hAnsi="Times New Roman" w:cs="Times New Roman"/>
                <w:color w:val="000000"/>
              </w:rPr>
              <w:t>Сургутская</w:t>
            </w:r>
            <w:proofErr w:type="spellEnd"/>
            <w:r w:rsidRPr="00B84CD1">
              <w:rPr>
                <w:rFonts w:ascii="Times New Roman" w:hAnsi="Times New Roman" w:cs="Times New Roman"/>
                <w:color w:val="000000"/>
              </w:rPr>
              <w:t>, д. 19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Мира, д. 27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Газовиков, д. 19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 xml:space="preserve">ул. Строителей, д. 1 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Калинина, д. 26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Мира, д. 151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Рябиновая, д. 13а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9B214B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 xml:space="preserve">ул. Дунина-Горкавича, д. 1 </w:t>
            </w:r>
          </w:p>
          <w:p w:rsid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 xml:space="preserve">ул. Мира, д. 14                        </w:t>
            </w:r>
          </w:p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Студенческая, д. 2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Гагарина, д. 214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Рябиновая, д. 22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Студенческая, д. 2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Гагарина д. 44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Спортивная, д. 7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2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Мира, 151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Дзержинского, 21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Сирина, д. 78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84CD1">
              <w:rPr>
                <w:rFonts w:ascii="Times New Roman" w:hAnsi="Times New Roman" w:cs="Times New Roman"/>
                <w:color w:val="000000"/>
              </w:rPr>
              <w:t>ул. Чехова, д. 71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CD1">
              <w:rPr>
                <w:rFonts w:ascii="Times New Roman" w:hAnsi="Times New Roman" w:cs="Times New Roman"/>
              </w:rPr>
              <w:t xml:space="preserve">ул. П. Морозова, д. 13                                      ул. </w:t>
            </w:r>
            <w:proofErr w:type="spellStart"/>
            <w:r w:rsidRPr="00B84CD1">
              <w:rPr>
                <w:rFonts w:ascii="Times New Roman" w:hAnsi="Times New Roman" w:cs="Times New Roman"/>
              </w:rPr>
              <w:t>Краснопартизанская</w:t>
            </w:r>
            <w:proofErr w:type="spellEnd"/>
            <w:r w:rsidRPr="00B84CD1">
              <w:rPr>
                <w:rFonts w:ascii="Times New Roman" w:hAnsi="Times New Roman" w:cs="Times New Roman"/>
              </w:rPr>
              <w:t>, 2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sz w:val="24"/>
                <w:szCs w:val="24"/>
              </w:rPr>
            </w:pPr>
            <w:r>
              <w:t>2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CD1">
              <w:rPr>
                <w:rFonts w:ascii="Times New Roman" w:hAnsi="Times New Roman" w:cs="Times New Roman"/>
              </w:rPr>
              <w:t>ул. Карла Маркса,12 (Казначейство)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</w:rPr>
              <w:t>3</w:t>
            </w:r>
          </w:p>
        </w:tc>
      </w:tr>
      <w:tr w:rsidR="00555443" w:rsidTr="003B0E64">
        <w:tc>
          <w:tcPr>
            <w:tcW w:w="1196" w:type="dxa"/>
            <w:gridSpan w:val="3"/>
          </w:tcPr>
          <w:p w:rsidR="00555443" w:rsidRPr="007D1B06" w:rsidRDefault="00555443" w:rsidP="003367F3">
            <w:pPr>
              <w:pStyle w:val="a8"/>
              <w:numPr>
                <w:ilvl w:val="0"/>
                <w:numId w:val="2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268" w:type="dxa"/>
            <w:vMerge/>
          </w:tcPr>
          <w:p w:rsidR="00555443" w:rsidRDefault="00555443"/>
        </w:tc>
        <w:tc>
          <w:tcPr>
            <w:tcW w:w="3165" w:type="dxa"/>
            <w:gridSpan w:val="2"/>
            <w:vAlign w:val="center"/>
          </w:tcPr>
          <w:p w:rsidR="00555443" w:rsidRPr="00B84CD1" w:rsidRDefault="00555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84CD1">
              <w:rPr>
                <w:rFonts w:ascii="Times New Roman" w:hAnsi="Times New Roman" w:cs="Times New Roman"/>
              </w:rPr>
              <w:t>ул. Есенина, д. 9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</w:rPr>
              <w:t>1</w:t>
            </w:r>
          </w:p>
        </w:tc>
      </w:tr>
      <w:tr w:rsidR="003B0E64" w:rsidTr="003B0E64">
        <w:tc>
          <w:tcPr>
            <w:tcW w:w="9747" w:type="dxa"/>
            <w:gridSpan w:val="9"/>
          </w:tcPr>
          <w:p w:rsidR="003B0E64" w:rsidRPr="007D1B06" w:rsidRDefault="003B0E64" w:rsidP="003B0E64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D1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="00E136F0" w:rsidRPr="007D1B0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              </w:t>
            </w:r>
            <w:r w:rsidRPr="007D1B06">
              <w:rPr>
                <w:rFonts w:ascii="Times New Roman" w:hAnsi="Times New Roman" w:cs="Times New Roman"/>
                <w:b/>
                <w:sz w:val="24"/>
                <w:szCs w:val="24"/>
              </w:rPr>
              <w:t>Итого: 43</w:t>
            </w:r>
          </w:p>
        </w:tc>
      </w:tr>
      <w:tr w:rsidR="003B0E64" w:rsidTr="003B0E64">
        <w:tc>
          <w:tcPr>
            <w:tcW w:w="9747" w:type="dxa"/>
            <w:gridSpan w:val="9"/>
          </w:tcPr>
          <w:p w:rsidR="003B0E64" w:rsidRPr="007D1B06" w:rsidRDefault="001E5240" w:rsidP="003B0E64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D1B06">
              <w:rPr>
                <w:rFonts w:ascii="Times New Roman" w:hAnsi="Times New Roman" w:cs="Times New Roman"/>
                <w:b/>
              </w:rPr>
              <w:t>Уличные контейнеры на территории</w:t>
            </w:r>
            <w:r w:rsidR="003B0E64" w:rsidRPr="007D1B06">
              <w:rPr>
                <w:rFonts w:ascii="Times New Roman" w:hAnsi="Times New Roman" w:cs="Times New Roman"/>
                <w:b/>
              </w:rPr>
              <w:t xml:space="preserve"> города Ханты-Мансийска</w:t>
            </w:r>
          </w:p>
        </w:tc>
      </w:tr>
      <w:tr w:rsidR="00555443" w:rsidTr="00F972E0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 w:val="restart"/>
          </w:tcPr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Бумага</w:t>
            </w: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</w:p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Бумага</w:t>
            </w:r>
          </w:p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lastRenderedPageBreak/>
              <w:t>Пушкина, 15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3B0E64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3B0E64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Пионерская, 27-29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Строителей, 123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Чкалова, 29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Шевченко, 29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Строителей 104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Светлая 67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Ленина, 40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Гагарина 284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Ледовая 19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Ямская, 4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Объездная, 10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Дзержинского, 39А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Строителей, 123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Югорская, 13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95628">
        <w:trPr>
          <w:trHeight w:val="261"/>
        </w:trPr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Югорская, 5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Пионерская, 117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 xml:space="preserve">Мира, </w:t>
            </w:r>
            <w:proofErr w:type="gramStart"/>
            <w:r w:rsidRPr="00495628">
              <w:rPr>
                <w:rFonts w:ascii="Times New Roman" w:hAnsi="Times New Roman" w:cs="Times New Roman"/>
              </w:rPr>
              <w:t>93</w:t>
            </w:r>
            <w:proofErr w:type="gramEnd"/>
            <w:r w:rsidRPr="00495628">
              <w:rPr>
                <w:rFonts w:ascii="Times New Roman" w:hAnsi="Times New Roman" w:cs="Times New Roman"/>
              </w:rPr>
              <w:t xml:space="preserve"> где КБ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Светлая 69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Объездная 59А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Энгельса 26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Чехова 27а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</w:rPr>
              <w:t>Уральская  10а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4020AC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</w:tcPr>
          <w:p w:rsidR="00555443" w:rsidRPr="00555443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555443">
              <w:rPr>
                <w:rFonts w:ascii="Times New Roman" w:hAnsi="Times New Roman" w:cs="Times New Roman"/>
              </w:rPr>
              <w:t>Доронина 8</w:t>
            </w:r>
          </w:p>
        </w:tc>
        <w:tc>
          <w:tcPr>
            <w:tcW w:w="3118" w:type="dxa"/>
            <w:gridSpan w:val="3"/>
          </w:tcPr>
          <w:p w:rsidR="00555443" w:rsidRPr="00495628" w:rsidRDefault="00555443" w:rsidP="00495628">
            <w:pPr>
              <w:jc w:val="center"/>
              <w:rPr>
                <w:rFonts w:ascii="Times New Roman" w:hAnsi="Times New Roman" w:cs="Times New Roman"/>
              </w:rPr>
            </w:pPr>
            <w:r w:rsidRPr="00495628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Энгельса, д. 3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Дзержинского, д. 30</w:t>
            </w:r>
          </w:p>
        </w:tc>
        <w:tc>
          <w:tcPr>
            <w:tcW w:w="3118" w:type="dxa"/>
            <w:gridSpan w:val="3"/>
            <w:vAlign w:val="center"/>
          </w:tcPr>
          <w:p w:rsidR="00555443" w:rsidRDefault="00555443">
            <w:pPr>
              <w:jc w:val="center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5443">
              <w:rPr>
                <w:rFonts w:ascii="Times New Roman" w:hAnsi="Times New Roman" w:cs="Times New Roman"/>
                <w:color w:val="000000"/>
              </w:rPr>
              <w:t>ул. Промышленная, д. 15                  ул. Мира, д. 51                               ул. Конева, д. 18                               ул. Ледовая, д. 11                               ул. Ямская, д. 14, 16</w:t>
            </w:r>
            <w:proofErr w:type="gramEnd"/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5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5443">
              <w:rPr>
                <w:rFonts w:ascii="Times New Roman" w:hAnsi="Times New Roman" w:cs="Times New Roman"/>
                <w:color w:val="000000"/>
              </w:rPr>
              <w:t>ул. Рознина, д. 46                              ул. Мира, д. 41                             ул. Объездная, д. 10</w:t>
            </w:r>
            <w:proofErr w:type="gramEnd"/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4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Рознина, д. 119                                           ул. Зеленодольская, д. 1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gramStart"/>
            <w:r w:rsidRPr="00555443">
              <w:rPr>
                <w:rFonts w:ascii="Times New Roman" w:hAnsi="Times New Roman" w:cs="Times New Roman"/>
                <w:color w:val="000000"/>
              </w:rPr>
              <w:t>ул. Ленина, д. 117                          ул. Маяковского, д. 9                ул. Красноармейская, д. 32                ул. Сирина, д. 78                               ул. Крупской, д. 5                                                     ул. Лопарева, д. 14                               ул. Комсомольской, д. 28                               ул. Калинина, д. 18                 ул. Калинина, д. 65                               ул. Лермонтова, д. 19</w:t>
            </w:r>
            <w:proofErr w:type="gramEnd"/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10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gramStart"/>
            <w:r w:rsidRPr="00555443">
              <w:rPr>
                <w:rFonts w:ascii="Times New Roman" w:hAnsi="Times New Roman" w:cs="Times New Roman"/>
                <w:color w:val="000000"/>
              </w:rPr>
              <w:t>ул. Строителей, д. 100                      ул. Чкалова, д. 40                               ул. Гагарина, д. 141</w:t>
            </w:r>
            <w:proofErr w:type="gramEnd"/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3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Югорская, д. 3                                                   ул. Осенняя, д. 1,3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Дунина Горкавича, д. 5                    ул. Дунина Горкавича, д. 7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2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Мира, д. 68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Гагарина, д. 132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Ленина, д. 8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Комсомольская, д. 63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Ленина, д. 39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Ленина                             (центральная площадь)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Дзержинского, д. 40а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Объездная, д. 6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555443" w:rsidTr="000468BE">
        <w:tc>
          <w:tcPr>
            <w:tcW w:w="1196" w:type="dxa"/>
            <w:gridSpan w:val="3"/>
          </w:tcPr>
          <w:p w:rsidR="00555443" w:rsidRPr="007D1B06" w:rsidRDefault="00555443" w:rsidP="003B0E64">
            <w:pPr>
              <w:pStyle w:val="a8"/>
              <w:numPr>
                <w:ilvl w:val="0"/>
                <w:numId w:val="3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555443" w:rsidRDefault="00555443"/>
        </w:tc>
        <w:tc>
          <w:tcPr>
            <w:tcW w:w="2977" w:type="dxa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ул. Мира, 98</w:t>
            </w:r>
          </w:p>
        </w:tc>
        <w:tc>
          <w:tcPr>
            <w:tcW w:w="3118" w:type="dxa"/>
            <w:gridSpan w:val="3"/>
            <w:vAlign w:val="center"/>
          </w:tcPr>
          <w:p w:rsidR="00555443" w:rsidRPr="00555443" w:rsidRDefault="00555443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136F0" w:rsidTr="00BC0685">
        <w:tc>
          <w:tcPr>
            <w:tcW w:w="9747" w:type="dxa"/>
            <w:gridSpan w:val="9"/>
          </w:tcPr>
          <w:p w:rsidR="00E136F0" w:rsidRPr="00DF39BC" w:rsidRDefault="00E136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  <w:t xml:space="preserve">                                                                                    </w:t>
            </w:r>
            <w:r w:rsidRPr="00DF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 63</w:t>
            </w:r>
          </w:p>
        </w:tc>
      </w:tr>
      <w:tr w:rsidR="00E136F0" w:rsidTr="00BC0685">
        <w:tc>
          <w:tcPr>
            <w:tcW w:w="9747" w:type="dxa"/>
            <w:gridSpan w:val="9"/>
          </w:tcPr>
          <w:p w:rsidR="00E136F0" w:rsidRPr="00E136F0" w:rsidRDefault="00E136F0" w:rsidP="00E136F0">
            <w:pPr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E136F0">
              <w:rPr>
                <w:rFonts w:ascii="Times New Roman" w:hAnsi="Times New Roman" w:cs="Times New Roman"/>
                <w:b/>
                <w:color w:val="000000"/>
              </w:rPr>
              <w:t>Перечень адресов установки контейнеров д</w:t>
            </w:r>
            <w:r>
              <w:rPr>
                <w:rFonts w:ascii="Times New Roman" w:hAnsi="Times New Roman" w:cs="Times New Roman"/>
                <w:b/>
                <w:color w:val="000000"/>
              </w:rPr>
              <w:t>ля раздельного сбора ТКО (пластик</w:t>
            </w:r>
            <w:r w:rsidRPr="00E136F0">
              <w:rPr>
                <w:rFonts w:ascii="Times New Roman" w:hAnsi="Times New Roman" w:cs="Times New Roman"/>
                <w:b/>
                <w:color w:val="000000"/>
              </w:rPr>
              <w:t xml:space="preserve">) </w:t>
            </w:r>
          </w:p>
          <w:p w:rsidR="00E136F0" w:rsidRDefault="00E136F0" w:rsidP="00E136F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 w:rsidRPr="00E136F0">
              <w:rPr>
                <w:rFonts w:ascii="Times New Roman" w:hAnsi="Times New Roman" w:cs="Times New Roman"/>
                <w:b/>
                <w:color w:val="000000"/>
              </w:rPr>
              <w:t>ООО «ЭКОБАЛАНС»</w:t>
            </w:r>
          </w:p>
        </w:tc>
      </w:tr>
      <w:tr w:rsidR="00E136F0" w:rsidTr="000468BE">
        <w:tc>
          <w:tcPr>
            <w:tcW w:w="1196" w:type="dxa"/>
            <w:gridSpan w:val="3"/>
          </w:tcPr>
          <w:p w:rsidR="00E136F0" w:rsidRPr="007D1B06" w:rsidRDefault="00E136F0" w:rsidP="00E136F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 w:val="restart"/>
          </w:tcPr>
          <w:p w:rsidR="00E136F0" w:rsidRDefault="00E136F0" w:rsidP="00E136F0">
            <w:pPr>
              <w:jc w:val="center"/>
              <w:rPr>
                <w:rFonts w:ascii="Times New Roman" w:hAnsi="Times New Roman" w:cs="Times New Roman"/>
              </w:rPr>
            </w:pPr>
          </w:p>
          <w:p w:rsidR="00E136F0" w:rsidRPr="00E136F0" w:rsidRDefault="00E136F0" w:rsidP="00E136F0">
            <w:pPr>
              <w:jc w:val="center"/>
              <w:rPr>
                <w:rFonts w:ascii="Times New Roman" w:hAnsi="Times New Roman" w:cs="Times New Roman"/>
              </w:rPr>
            </w:pPr>
            <w:r w:rsidRPr="00E136F0">
              <w:rPr>
                <w:rFonts w:ascii="Times New Roman" w:hAnsi="Times New Roman" w:cs="Times New Roman"/>
              </w:rPr>
              <w:t>Пластик</w:t>
            </w:r>
          </w:p>
        </w:tc>
        <w:tc>
          <w:tcPr>
            <w:tcW w:w="2977" w:type="dxa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55443">
              <w:rPr>
                <w:rFonts w:ascii="Times New Roman" w:hAnsi="Times New Roman" w:cs="Times New Roman"/>
                <w:color w:val="000000"/>
              </w:rPr>
              <w:t xml:space="preserve">ул. Пионерская, д. 25                                                  </w:t>
            </w:r>
          </w:p>
        </w:tc>
        <w:tc>
          <w:tcPr>
            <w:tcW w:w="3118" w:type="dxa"/>
            <w:gridSpan w:val="3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136F0" w:rsidTr="000468BE">
        <w:tc>
          <w:tcPr>
            <w:tcW w:w="1196" w:type="dxa"/>
            <w:gridSpan w:val="3"/>
          </w:tcPr>
          <w:p w:rsidR="00E136F0" w:rsidRPr="007D1B06" w:rsidRDefault="00E136F0" w:rsidP="00E136F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E136F0" w:rsidRDefault="00E136F0"/>
        </w:tc>
        <w:tc>
          <w:tcPr>
            <w:tcW w:w="2977" w:type="dxa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Рознина, д. 104 а</w:t>
            </w:r>
          </w:p>
        </w:tc>
        <w:tc>
          <w:tcPr>
            <w:tcW w:w="3118" w:type="dxa"/>
            <w:gridSpan w:val="3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136F0" w:rsidTr="000468BE">
        <w:tc>
          <w:tcPr>
            <w:tcW w:w="1196" w:type="dxa"/>
            <w:gridSpan w:val="3"/>
          </w:tcPr>
          <w:p w:rsidR="00E136F0" w:rsidRPr="007D1B06" w:rsidRDefault="00E136F0" w:rsidP="00E136F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E136F0" w:rsidRDefault="00E136F0"/>
        </w:tc>
        <w:tc>
          <w:tcPr>
            <w:tcW w:w="2977" w:type="dxa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Студенческая, д. 15а</w:t>
            </w:r>
          </w:p>
        </w:tc>
        <w:tc>
          <w:tcPr>
            <w:tcW w:w="3118" w:type="dxa"/>
            <w:gridSpan w:val="3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</w:t>
            </w:r>
          </w:p>
        </w:tc>
      </w:tr>
      <w:tr w:rsidR="00E136F0" w:rsidTr="000468BE">
        <w:tc>
          <w:tcPr>
            <w:tcW w:w="1196" w:type="dxa"/>
            <w:gridSpan w:val="3"/>
          </w:tcPr>
          <w:p w:rsidR="00E136F0" w:rsidRPr="007D1B06" w:rsidRDefault="00E136F0" w:rsidP="00E136F0">
            <w:pPr>
              <w:pStyle w:val="a8"/>
              <w:numPr>
                <w:ilvl w:val="0"/>
                <w:numId w:val="4"/>
              </w:num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56" w:type="dxa"/>
            <w:gridSpan w:val="2"/>
            <w:vMerge/>
          </w:tcPr>
          <w:p w:rsidR="00E136F0" w:rsidRDefault="00E136F0"/>
        </w:tc>
        <w:tc>
          <w:tcPr>
            <w:tcW w:w="2977" w:type="dxa"/>
            <w:vAlign w:val="center"/>
          </w:tcPr>
          <w:p w:rsidR="00E136F0" w:rsidRPr="00555443" w:rsidRDefault="00E136F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ул. Дунина Горкавича, д. 3</w:t>
            </w:r>
          </w:p>
        </w:tc>
        <w:tc>
          <w:tcPr>
            <w:tcW w:w="3118" w:type="dxa"/>
            <w:gridSpan w:val="3"/>
            <w:vAlign w:val="center"/>
          </w:tcPr>
          <w:p w:rsidR="00E136F0" w:rsidRPr="00DF39BC" w:rsidRDefault="00E136F0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F3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</w:tr>
      <w:tr w:rsidR="00E136F0" w:rsidTr="00C54BA5">
        <w:tc>
          <w:tcPr>
            <w:tcW w:w="9747" w:type="dxa"/>
            <w:gridSpan w:val="9"/>
          </w:tcPr>
          <w:p w:rsidR="00E136F0" w:rsidRPr="00DF39BC" w:rsidRDefault="00E136F0">
            <w:pPr>
              <w:jc w:val="center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DF39BC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                      </w:t>
            </w:r>
            <w:r w:rsidRPr="00DF39B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Итого: 4</w:t>
            </w:r>
          </w:p>
        </w:tc>
      </w:tr>
      <w:tr w:rsidR="007D1B06" w:rsidTr="007D1B06">
        <w:tc>
          <w:tcPr>
            <w:tcW w:w="1155" w:type="dxa"/>
            <w:gridSpan w:val="2"/>
          </w:tcPr>
          <w:p w:rsidR="007D1B06" w:rsidRPr="007D1B06" w:rsidRDefault="007D1B06" w:rsidP="00B076D2">
            <w:pPr>
              <w:jc w:val="both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lastRenderedPageBreak/>
              <w:t xml:space="preserve">№ </w:t>
            </w:r>
            <w:proofErr w:type="gramStart"/>
            <w:r w:rsidRPr="007D1B06">
              <w:rPr>
                <w:rFonts w:ascii="Times New Roman" w:eastAsia="Calibri" w:hAnsi="Times New Roman" w:cs="Times New Roman"/>
                <w:b/>
              </w:rPr>
              <w:t>п</w:t>
            </w:r>
            <w:proofErr w:type="gramEnd"/>
            <w:r w:rsidRPr="007D1B06">
              <w:rPr>
                <w:rFonts w:ascii="Times New Roman" w:eastAsia="Calibri" w:hAnsi="Times New Roman" w:cs="Times New Roman"/>
                <w:b/>
              </w:rPr>
              <w:t>/п</w:t>
            </w:r>
          </w:p>
        </w:tc>
        <w:tc>
          <w:tcPr>
            <w:tcW w:w="5685" w:type="dxa"/>
            <w:gridSpan w:val="6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Адрес расположения спец. контейнера для сбора использованных батареек, термометров и энергосберегающих ламп.</w:t>
            </w:r>
          </w:p>
        </w:tc>
        <w:tc>
          <w:tcPr>
            <w:tcW w:w="2907" w:type="dxa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Количество спец. контейнеров сбора использованных батареек, термометров и энергосберегающих ламп.</w:t>
            </w:r>
          </w:p>
        </w:tc>
      </w:tr>
      <w:tr w:rsidR="007D1B06" w:rsidTr="007E4D22">
        <w:tc>
          <w:tcPr>
            <w:tcW w:w="9747" w:type="dxa"/>
            <w:gridSpan w:val="9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Перечень адресов установки контейнеров М ДЭП</w:t>
            </w:r>
          </w:p>
        </w:tc>
      </w:tr>
      <w:tr w:rsidR="007D1B06" w:rsidRPr="007D1B06" w:rsidTr="007D1B06">
        <w:tc>
          <w:tcPr>
            <w:tcW w:w="1110" w:type="dxa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1</w:t>
            </w:r>
          </w:p>
        </w:tc>
        <w:tc>
          <w:tcPr>
            <w:tcW w:w="5700" w:type="dxa"/>
            <w:gridSpan w:val="6"/>
          </w:tcPr>
          <w:p w:rsidR="007D1B06" w:rsidRPr="007D1B06" w:rsidRDefault="007D1B06" w:rsidP="00B076D2">
            <w:pPr>
              <w:jc w:val="both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ул. Югорская 1/1;</w:t>
            </w:r>
          </w:p>
        </w:tc>
        <w:tc>
          <w:tcPr>
            <w:tcW w:w="2937" w:type="dxa"/>
            <w:gridSpan w:val="2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1B06" w:rsidRPr="007D1B06" w:rsidTr="007D1B06">
        <w:tc>
          <w:tcPr>
            <w:tcW w:w="1110" w:type="dxa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2</w:t>
            </w:r>
          </w:p>
        </w:tc>
        <w:tc>
          <w:tcPr>
            <w:tcW w:w="5700" w:type="dxa"/>
            <w:gridSpan w:val="6"/>
          </w:tcPr>
          <w:p w:rsidR="007D1B06" w:rsidRPr="007D1B06" w:rsidRDefault="007D1B06" w:rsidP="00B076D2">
            <w:pPr>
              <w:jc w:val="both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ул. Ленина 90;</w:t>
            </w:r>
          </w:p>
        </w:tc>
        <w:tc>
          <w:tcPr>
            <w:tcW w:w="2937" w:type="dxa"/>
            <w:gridSpan w:val="2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1B06" w:rsidRPr="007D1B06" w:rsidTr="007D1B06">
        <w:tc>
          <w:tcPr>
            <w:tcW w:w="1110" w:type="dxa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3</w:t>
            </w:r>
          </w:p>
        </w:tc>
        <w:tc>
          <w:tcPr>
            <w:tcW w:w="5700" w:type="dxa"/>
            <w:gridSpan w:val="6"/>
          </w:tcPr>
          <w:p w:rsidR="007D1B06" w:rsidRPr="007D1B06" w:rsidRDefault="007D1B06" w:rsidP="00B076D2">
            <w:pPr>
              <w:jc w:val="both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Центральная площадь города;</w:t>
            </w:r>
          </w:p>
        </w:tc>
        <w:tc>
          <w:tcPr>
            <w:tcW w:w="2937" w:type="dxa"/>
            <w:gridSpan w:val="2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1B06" w:rsidRPr="007D1B06" w:rsidTr="007D1B06">
        <w:tc>
          <w:tcPr>
            <w:tcW w:w="1110" w:type="dxa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>4</w:t>
            </w:r>
          </w:p>
        </w:tc>
        <w:tc>
          <w:tcPr>
            <w:tcW w:w="5700" w:type="dxa"/>
            <w:gridSpan w:val="6"/>
          </w:tcPr>
          <w:p w:rsidR="007D1B06" w:rsidRPr="007D1B06" w:rsidRDefault="007D1B06" w:rsidP="00B076D2">
            <w:pPr>
              <w:jc w:val="both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 xml:space="preserve">ул. Кооперативная 34.  </w:t>
            </w:r>
          </w:p>
        </w:tc>
        <w:tc>
          <w:tcPr>
            <w:tcW w:w="2937" w:type="dxa"/>
            <w:gridSpan w:val="2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</w:rPr>
            </w:pPr>
            <w:r w:rsidRPr="007D1B06">
              <w:rPr>
                <w:rFonts w:ascii="Times New Roman" w:eastAsia="Calibri" w:hAnsi="Times New Roman" w:cs="Times New Roman"/>
              </w:rPr>
              <w:t>1</w:t>
            </w:r>
          </w:p>
        </w:tc>
      </w:tr>
      <w:tr w:rsidR="007D1B06" w:rsidRPr="007D1B06" w:rsidTr="005249F8">
        <w:tc>
          <w:tcPr>
            <w:tcW w:w="9747" w:type="dxa"/>
            <w:gridSpan w:val="9"/>
          </w:tcPr>
          <w:p w:rsidR="007D1B06" w:rsidRPr="007D1B06" w:rsidRDefault="007D1B06" w:rsidP="00B076D2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7D1B06">
              <w:rPr>
                <w:rFonts w:ascii="Times New Roman" w:eastAsia="Calibri" w:hAnsi="Times New Roman" w:cs="Times New Roman"/>
                <w:b/>
              </w:rPr>
              <w:t xml:space="preserve">                                   </w:t>
            </w:r>
            <w:r>
              <w:rPr>
                <w:rFonts w:ascii="Times New Roman" w:eastAsia="Calibri" w:hAnsi="Times New Roman" w:cs="Times New Roman"/>
                <w:b/>
              </w:rPr>
              <w:t xml:space="preserve">                                                                             </w:t>
            </w:r>
            <w:r w:rsidRPr="007D1B06">
              <w:rPr>
                <w:rFonts w:ascii="Times New Roman" w:eastAsia="Calibri" w:hAnsi="Times New Roman" w:cs="Times New Roman"/>
                <w:b/>
              </w:rPr>
              <w:t xml:space="preserve"> Итого:</w:t>
            </w:r>
            <w:r>
              <w:rPr>
                <w:rFonts w:ascii="Times New Roman" w:eastAsia="Calibri" w:hAnsi="Times New Roman" w:cs="Times New Roman"/>
                <w:b/>
              </w:rPr>
              <w:t xml:space="preserve"> 4</w:t>
            </w:r>
          </w:p>
        </w:tc>
      </w:tr>
    </w:tbl>
    <w:p w:rsidR="007D1B06" w:rsidRDefault="007D1B06" w:rsidP="00D63AED">
      <w:pPr>
        <w:tabs>
          <w:tab w:val="left" w:pos="8430"/>
        </w:tabs>
        <w:rPr>
          <w:rFonts w:ascii="Times New Roman" w:hAnsi="Times New Roman" w:cs="Times New Roman"/>
          <w:noProof/>
          <w:lang w:eastAsia="ru-RU"/>
        </w:rPr>
      </w:pPr>
    </w:p>
    <w:p w:rsidR="007D1B06" w:rsidRDefault="007D1B06" w:rsidP="00D63AED">
      <w:pPr>
        <w:tabs>
          <w:tab w:val="left" w:pos="8430"/>
        </w:tabs>
        <w:rPr>
          <w:rFonts w:ascii="Times New Roman" w:hAnsi="Times New Roman" w:cs="Times New Roman"/>
          <w:noProof/>
          <w:lang w:eastAsia="ru-RU"/>
        </w:rPr>
      </w:pPr>
    </w:p>
    <w:p w:rsidR="00994235" w:rsidRPr="007D1B06" w:rsidRDefault="007D1B06" w:rsidP="00D63AED">
      <w:pPr>
        <w:tabs>
          <w:tab w:val="left" w:pos="8430"/>
        </w:tabs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t xml:space="preserve">                                 </w:t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57E05FC1">
            <wp:extent cx="3600450" cy="5720969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990" cy="5725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94235" w:rsidRPr="007D1B06" w:rsidSect="00D63AED">
      <w:pgSz w:w="11906" w:h="16838"/>
      <w:pgMar w:top="851" w:right="1274" w:bottom="1134" w:left="1276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204A" w:rsidRDefault="00D4204A" w:rsidP="004774C5">
      <w:pPr>
        <w:spacing w:after="0" w:line="240" w:lineRule="auto"/>
      </w:pPr>
      <w:r>
        <w:separator/>
      </w:r>
    </w:p>
  </w:endnote>
  <w:endnote w:type="continuationSeparator" w:id="0">
    <w:p w:rsidR="00D4204A" w:rsidRDefault="00D4204A" w:rsidP="004774C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204A" w:rsidRDefault="00D4204A" w:rsidP="004774C5">
      <w:pPr>
        <w:spacing w:after="0" w:line="240" w:lineRule="auto"/>
      </w:pPr>
      <w:r>
        <w:separator/>
      </w:r>
    </w:p>
  </w:footnote>
  <w:footnote w:type="continuationSeparator" w:id="0">
    <w:p w:rsidR="00D4204A" w:rsidRDefault="00D4204A" w:rsidP="004774C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0A527D"/>
    <w:multiLevelType w:val="hybridMultilevel"/>
    <w:tmpl w:val="8460EC4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D72177B"/>
    <w:multiLevelType w:val="hybridMultilevel"/>
    <w:tmpl w:val="C0A6123E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4F90451"/>
    <w:multiLevelType w:val="hybridMultilevel"/>
    <w:tmpl w:val="C868C5C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72D6B12"/>
    <w:multiLevelType w:val="hybridMultilevel"/>
    <w:tmpl w:val="D53AAF4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50951"/>
    <w:rsid w:val="001E5240"/>
    <w:rsid w:val="003367F3"/>
    <w:rsid w:val="003B0E64"/>
    <w:rsid w:val="003D4913"/>
    <w:rsid w:val="0042277E"/>
    <w:rsid w:val="004774C5"/>
    <w:rsid w:val="00495628"/>
    <w:rsid w:val="00550951"/>
    <w:rsid w:val="00555443"/>
    <w:rsid w:val="00764247"/>
    <w:rsid w:val="007B3609"/>
    <w:rsid w:val="007D1B06"/>
    <w:rsid w:val="00920595"/>
    <w:rsid w:val="00976737"/>
    <w:rsid w:val="00994235"/>
    <w:rsid w:val="009B214B"/>
    <w:rsid w:val="009D1884"/>
    <w:rsid w:val="00A75DE0"/>
    <w:rsid w:val="00B20914"/>
    <w:rsid w:val="00B40E64"/>
    <w:rsid w:val="00B84CD1"/>
    <w:rsid w:val="00C1705E"/>
    <w:rsid w:val="00C44B60"/>
    <w:rsid w:val="00C46DE9"/>
    <w:rsid w:val="00C711E6"/>
    <w:rsid w:val="00C945BA"/>
    <w:rsid w:val="00D4204A"/>
    <w:rsid w:val="00D63AED"/>
    <w:rsid w:val="00DF39BC"/>
    <w:rsid w:val="00E136F0"/>
    <w:rsid w:val="00EA7944"/>
    <w:rsid w:val="00EC3557"/>
    <w:rsid w:val="00FF42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7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77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74C5"/>
  </w:style>
  <w:style w:type="paragraph" w:styleId="a6">
    <w:name w:val="footer"/>
    <w:basedOn w:val="a"/>
    <w:link w:val="a7"/>
    <w:uiPriority w:val="99"/>
    <w:unhideWhenUsed/>
    <w:rsid w:val="00477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74C5"/>
  </w:style>
  <w:style w:type="paragraph" w:styleId="a8">
    <w:name w:val="List Paragraph"/>
    <w:basedOn w:val="a"/>
    <w:uiPriority w:val="34"/>
    <w:qFormat/>
    <w:rsid w:val="009767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D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1B0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774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477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774C5"/>
  </w:style>
  <w:style w:type="paragraph" w:styleId="a6">
    <w:name w:val="footer"/>
    <w:basedOn w:val="a"/>
    <w:link w:val="a7"/>
    <w:uiPriority w:val="99"/>
    <w:unhideWhenUsed/>
    <w:rsid w:val="004774C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774C5"/>
  </w:style>
  <w:style w:type="paragraph" w:styleId="a8">
    <w:name w:val="List Paragraph"/>
    <w:basedOn w:val="a"/>
    <w:uiPriority w:val="34"/>
    <w:qFormat/>
    <w:rsid w:val="00976737"/>
    <w:pPr>
      <w:ind w:left="720"/>
      <w:contextualSpacing/>
    </w:pPr>
  </w:style>
  <w:style w:type="paragraph" w:styleId="a9">
    <w:name w:val="Balloon Text"/>
    <w:basedOn w:val="a"/>
    <w:link w:val="aa"/>
    <w:uiPriority w:val="99"/>
    <w:semiHidden/>
    <w:unhideWhenUsed/>
    <w:rsid w:val="007D1B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7D1B0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4</Pages>
  <Words>901</Words>
  <Characters>5141</Characters>
  <Application>Microsoft Office Word</Application>
  <DocSecurity>0</DocSecurity>
  <Lines>42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6030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Наумова Татьяна Евгеньевна</dc:creator>
  <cp:lastModifiedBy>Наумова Татьяна Евгеньевна</cp:lastModifiedBy>
  <cp:revision>4</cp:revision>
  <cp:lastPrinted>2017-11-29T07:42:00Z</cp:lastPrinted>
  <dcterms:created xsi:type="dcterms:W3CDTF">2017-11-30T10:58:00Z</dcterms:created>
  <dcterms:modified xsi:type="dcterms:W3CDTF">2017-12-27T04:29:00Z</dcterms:modified>
</cp:coreProperties>
</file>