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A" w:rsidRPr="00791E0A" w:rsidRDefault="00791E0A" w:rsidP="00791E0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kern w:val="1"/>
          <w:sz w:val="28"/>
        </w:rPr>
      </w:pPr>
      <w:r w:rsidRPr="00791E0A">
        <w:rPr>
          <w:rFonts w:ascii="Times New Roman" w:eastAsia="Calibri" w:hAnsi="Times New Roman" w:cs="Times New Roman"/>
          <w:b/>
          <w:kern w:val="1"/>
          <w:sz w:val="28"/>
        </w:rPr>
        <w:t>ПРОЕКТ</w:t>
      </w:r>
    </w:p>
    <w:p w:rsidR="00791E0A" w:rsidRPr="00791E0A" w:rsidRDefault="00791E0A" w:rsidP="00791E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</w:rPr>
      </w:pPr>
      <w:r w:rsidRPr="00791E0A">
        <w:rPr>
          <w:rFonts w:ascii="Times New Roman" w:eastAsia="Calibri" w:hAnsi="Times New Roman" w:cs="Times New Roman"/>
          <w:b/>
          <w:kern w:val="1"/>
          <w:sz w:val="28"/>
        </w:rPr>
        <w:t xml:space="preserve">АДМИНИСТРАЦИЯ ГОРОДА ХАНТЫ-МАНСИЙСКА </w:t>
      </w:r>
    </w:p>
    <w:p w:rsidR="00791E0A" w:rsidRPr="00791E0A" w:rsidRDefault="00791E0A" w:rsidP="00791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</w:rPr>
      </w:pPr>
      <w:r w:rsidRPr="00791E0A">
        <w:rPr>
          <w:rFonts w:ascii="Times New Roman" w:eastAsia="Calibri" w:hAnsi="Times New Roman" w:cs="Times New Roman"/>
          <w:b/>
          <w:kern w:val="1"/>
          <w:sz w:val="28"/>
        </w:rPr>
        <w:t>Ханты-Мансийского автономного округа-Югры</w:t>
      </w:r>
    </w:p>
    <w:p w:rsidR="00791E0A" w:rsidRPr="00791E0A" w:rsidRDefault="00791E0A" w:rsidP="00791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</w:rPr>
      </w:pPr>
      <w:r w:rsidRPr="00791E0A">
        <w:rPr>
          <w:rFonts w:ascii="Times New Roman" w:eastAsia="Calibri" w:hAnsi="Times New Roman" w:cs="Times New Roman"/>
          <w:b/>
          <w:kern w:val="1"/>
          <w:sz w:val="28"/>
        </w:rPr>
        <w:t>ПОСТАНОВЛЕНИЕ</w:t>
      </w:r>
    </w:p>
    <w:p w:rsidR="00791E0A" w:rsidRPr="00791E0A" w:rsidRDefault="00791E0A" w:rsidP="00791E0A">
      <w:pPr>
        <w:suppressAutoHyphens/>
        <w:spacing w:after="0" w:line="240" w:lineRule="auto"/>
        <w:ind w:left="284" w:firstLine="964"/>
        <w:jc w:val="both"/>
        <w:rPr>
          <w:rFonts w:ascii="Times New Roman" w:eastAsia="Calibri" w:hAnsi="Times New Roman" w:cs="Times New Roman"/>
          <w:kern w:val="1"/>
          <w:sz w:val="28"/>
        </w:rPr>
      </w:pPr>
    </w:p>
    <w:p w:rsidR="00791E0A" w:rsidRPr="00791E0A" w:rsidRDefault="00791E0A" w:rsidP="00791E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от _________                                                                 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</w:t>
      </w: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№ ______</w:t>
      </w:r>
    </w:p>
    <w:p w:rsidR="00791E0A" w:rsidRPr="00791E0A" w:rsidRDefault="00791E0A" w:rsidP="00791E0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791E0A" w:rsidRPr="00791E0A" w:rsidRDefault="00791E0A" w:rsidP="00791E0A">
      <w:pPr>
        <w:suppressAutoHyphens/>
        <w:spacing w:after="0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 внесении изменений в постановление </w:t>
      </w:r>
    </w:p>
    <w:p w:rsidR="00791E0A" w:rsidRPr="00791E0A" w:rsidRDefault="00791E0A" w:rsidP="00791E0A">
      <w:pPr>
        <w:suppressAutoHyphens/>
        <w:spacing w:after="0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Администрации города Ханты-Мансийска </w:t>
      </w:r>
    </w:p>
    <w:p w:rsidR="00791E0A" w:rsidRPr="00791E0A" w:rsidRDefault="00791E0A" w:rsidP="00791E0A">
      <w:pPr>
        <w:suppressAutoHyphens/>
        <w:spacing w:after="0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от 05.11.2013 № 1421 «Об утверждении</w:t>
      </w:r>
    </w:p>
    <w:p w:rsidR="00791E0A" w:rsidRPr="00791E0A" w:rsidRDefault="00791E0A" w:rsidP="00791E0A">
      <w:pPr>
        <w:suppressAutoHyphens/>
        <w:spacing w:after="0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муниципальной программы города Ханты-Мансийска</w:t>
      </w:r>
    </w:p>
    <w:p w:rsidR="00791E0A" w:rsidRPr="00791E0A" w:rsidRDefault="00791E0A" w:rsidP="00791E0A">
      <w:pPr>
        <w:suppressAutoHyphens/>
        <w:spacing w:after="0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«Развитие образования в городе Ханты-Мансийске</w:t>
      </w:r>
    </w:p>
    <w:p w:rsidR="00791E0A" w:rsidRPr="00791E0A" w:rsidRDefault="00791E0A" w:rsidP="00791E0A">
      <w:pPr>
        <w:suppressAutoHyphens/>
        <w:spacing w:after="0"/>
        <w:ind w:right="572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>на 2018-2025 годы»</w:t>
      </w:r>
    </w:p>
    <w:p w:rsidR="00791E0A" w:rsidRDefault="00791E0A" w:rsidP="00791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C600B8" w:rsidRDefault="00C600B8" w:rsidP="00791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C600B8" w:rsidRPr="00791E0A" w:rsidRDefault="00C600B8" w:rsidP="00791E0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:rsidR="00791E0A" w:rsidRPr="00AA3C04" w:rsidRDefault="00791E0A" w:rsidP="00AA3C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179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09.10.2013 № 413-п «О государственной программе Ханты-Мансийского автономного округа - Югры «Развитие образования </w:t>
      </w:r>
      <w:proofErr w:type="gramStart"/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автономном округе - Югре на 2018-2025 годы и на период до 2030 года», </w:t>
      </w:r>
      <w:r w:rsidR="00F124AC" w:rsidRPr="00F124A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Думы города Ханты-Мансийска от 28.09.2018 №286-VI РД «О внесении изменений в Решение Думы города Ханты-Мансийска от 22 декабря 2017 года №198-VI РД «О бюджете города Ханты-Мансийска на 2018 год и на плановый период 2019 и 2020 годов»</w:t>
      </w:r>
      <w:r w:rsidRPr="00F124AC">
        <w:rPr>
          <w:rFonts w:ascii="Times New Roman" w:eastAsia="Calibri" w:hAnsi="Times New Roman" w:cs="Times New Roman"/>
          <w:kern w:val="1"/>
          <w:sz w:val="28"/>
          <w:szCs w:val="28"/>
        </w:rPr>
        <w:t>,</w:t>
      </w:r>
      <w:r w:rsidRPr="00791E0A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ru-RU"/>
        </w:rPr>
        <w:t xml:space="preserve"> </w:t>
      </w:r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постановлением Администрации города Ханты-Мансийска от </w:t>
      </w:r>
      <w:r w:rsidR="00AA3C04">
        <w:rPr>
          <w:rFonts w:ascii="Times New Roman" w:eastAsia="Calibri" w:hAnsi="Times New Roman" w:cs="Times New Roman"/>
          <w:kern w:val="1"/>
          <w:sz w:val="28"/>
          <w:szCs w:val="28"/>
        </w:rPr>
        <w:t>08.12.2014 №1191 «</w:t>
      </w:r>
      <w:r w:rsidR="00AA3C04" w:rsidRPr="00AA3C04">
        <w:rPr>
          <w:rFonts w:ascii="Times New Roman" w:eastAsia="Calibri" w:hAnsi="Times New Roman" w:cs="Times New Roman"/>
          <w:kern w:val="1"/>
          <w:sz w:val="28"/>
          <w:szCs w:val="28"/>
        </w:rPr>
        <w:t>О программах города Ханты-Мансийска</w:t>
      </w:r>
      <w:r w:rsidR="00AA3C04">
        <w:rPr>
          <w:rFonts w:ascii="Times New Roman" w:eastAsia="Calibri" w:hAnsi="Times New Roman" w:cs="Times New Roman"/>
          <w:kern w:val="1"/>
          <w:sz w:val="28"/>
          <w:szCs w:val="28"/>
        </w:rPr>
        <w:t>»</w:t>
      </w:r>
      <w:bookmarkStart w:id="0" w:name="_GoBack"/>
      <w:bookmarkEnd w:id="0"/>
      <w:r w:rsidRPr="00791E0A">
        <w:rPr>
          <w:rFonts w:ascii="Times New Roman" w:eastAsia="Calibri" w:hAnsi="Times New Roman" w:cs="Times New Roman"/>
          <w:kern w:val="1"/>
          <w:sz w:val="28"/>
          <w:szCs w:val="28"/>
        </w:rPr>
        <w:t xml:space="preserve">; 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распоряжением Администрации города Ханты-Мансийска от 15.02.2018 № 14-р «Об утверждении планов мероприятий («дорожных карт») по созданию объектов капитального строительства, предназначенных для размещения образовательных организаций», руководствуясь </w:t>
      </w:r>
      <w:hyperlink r:id="rId9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71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Устава города Ханты-Мансийска:</w:t>
      </w:r>
    </w:p>
    <w:p w:rsidR="00C600B8" w:rsidRDefault="00791E0A" w:rsidP="00C6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Внести в </w:t>
      </w:r>
      <w:hyperlink r:id="rId10" w:history="1">
        <w:r w:rsidRPr="00791E0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города Ханты-Мансийска от 05.11.2013 № 1421 «Об утверждении муниципальной программы города Ханты-Мансийска «Развитие образования в городе Ханты-Мансийске на 201</w:t>
      </w:r>
      <w:r w:rsidR="00DF6B3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- 202</w:t>
      </w:r>
      <w:r w:rsidR="00DF6B3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791E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 (далее – постановление) следующие изменения:</w:t>
      </w:r>
    </w:p>
    <w:p w:rsidR="00C600B8" w:rsidRPr="00C600B8" w:rsidRDefault="00C600B8" w:rsidP="00C6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 Приложение 2 </w:t>
      </w:r>
      <w:r w:rsidRPr="00C60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C600B8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образования в городе</w:t>
      </w:r>
    </w:p>
    <w:p w:rsidR="00C600B8" w:rsidRPr="00C600B8" w:rsidRDefault="00C600B8" w:rsidP="00C6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00B8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Ханты-Мансийске</w:t>
      </w:r>
      <w:proofErr w:type="gramEnd"/>
      <w:r w:rsidRPr="00C600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2018 - 2025 годы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изложить в </w:t>
      </w:r>
      <w:r w:rsidR="009817C2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редакции:</w:t>
      </w:r>
    </w:p>
    <w:p w:rsidR="00C600B8" w:rsidRDefault="0034689F" w:rsidP="003468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4689F" w:rsidRPr="00C600B8" w:rsidRDefault="0034689F" w:rsidP="00346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B8" w:rsidRPr="00C600B8" w:rsidRDefault="00C600B8" w:rsidP="00C60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00B8"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"/>
        <w:gridCol w:w="1592"/>
        <w:gridCol w:w="839"/>
        <w:gridCol w:w="839"/>
        <w:gridCol w:w="693"/>
        <w:gridCol w:w="715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C600B8" w:rsidRPr="00C600B8" w:rsidTr="00C600B8">
        <w:trPr>
          <w:trHeight w:val="30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мероприятия Программы                     (связь мероприятий с показателями муниципальной программы)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9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Финансовые затраты на реализацию </w:t>
            </w:r>
          </w:p>
        </w:tc>
      </w:tr>
      <w:tr w:rsidR="00C600B8" w:rsidRPr="00C600B8" w:rsidTr="00C600B8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 рублях)</w:t>
            </w:r>
          </w:p>
        </w:tc>
      </w:tr>
      <w:tr w:rsidR="00C600B8" w:rsidRPr="00C600B8" w:rsidTr="00C600B8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0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600B8" w:rsidRPr="00C600B8" w:rsidTr="00C600B8">
        <w:trPr>
          <w:trHeight w:val="30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</w:tr>
      <w:tr w:rsidR="00C600B8" w:rsidRPr="00C600B8" w:rsidTr="00C600B8">
        <w:trPr>
          <w:trHeight w:val="300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C600B8" w:rsidRPr="00C600B8" w:rsidTr="00C600B8">
        <w:trPr>
          <w:trHeight w:val="6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I «Общее образование. Дополнительное образование детей»</w:t>
            </w:r>
          </w:p>
        </w:tc>
      </w:tr>
      <w:tr w:rsidR="00C600B8" w:rsidRPr="00C600B8" w:rsidTr="00C600B8">
        <w:trPr>
          <w:trHeight w:val="49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системы дошкольного и общего образования                                         (Показатели 1.6,1.7,1.8,1.14,1.15,1.16)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39543624,24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5271653,03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4827853,03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4907353,03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4907353,03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4907353,03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4907353,03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4907353,03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4907353,03</w:t>
            </w:r>
          </w:p>
        </w:tc>
      </w:tr>
      <w:tr w:rsidR="00C600B8" w:rsidRPr="00C600B8" w:rsidTr="00C600B8">
        <w:trPr>
          <w:trHeight w:val="85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7996800,00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890800,00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947000,00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1026500,00</w:t>
            </w:r>
          </w:p>
        </w:tc>
      </w:tr>
      <w:tr w:rsidR="00C600B8" w:rsidRPr="00C600B8" w:rsidTr="00C600B8">
        <w:trPr>
          <w:trHeight w:val="93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31546824,24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4380853,03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3880853,03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3880853,03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3880853,03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3880853,03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3880853,03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3880853,03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3880853,03</w:t>
            </w:r>
          </w:p>
        </w:tc>
      </w:tr>
      <w:tr w:rsidR="00C600B8" w:rsidRPr="00C600B8" w:rsidTr="00C600B8">
        <w:trPr>
          <w:trHeight w:val="42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системы дополнительного образования детей. Организация летнего отдыха и оздоровления детей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 (Показатели 1.3,1.4,1.8,1.9)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399059264,69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58302380,32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48679554,91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48679554,91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48679554,91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48679554,91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48679554,91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48679554,91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48679554,91</w:t>
            </w:r>
          </w:p>
        </w:tc>
      </w:tr>
      <w:tr w:rsidR="00C600B8" w:rsidRPr="00C600B8" w:rsidTr="00C600B8">
        <w:trPr>
          <w:trHeight w:val="8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286273053,92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36503253,92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35681400,00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35681400,00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35681400,00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35681400,00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35681400,00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35681400,00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35681400,00</w:t>
            </w:r>
          </w:p>
        </w:tc>
      </w:tr>
      <w:tr w:rsidR="00C600B8" w:rsidRPr="00C600B8" w:rsidTr="00C600B8">
        <w:trPr>
          <w:trHeight w:val="91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112786210,77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21799126,40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12998154,91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12998154,91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12998154,91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12998154,91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12998154,91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12998154,91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12998154,91</w:t>
            </w:r>
          </w:p>
        </w:tc>
      </w:tr>
      <w:tr w:rsidR="00C600B8" w:rsidRPr="00C600B8" w:rsidTr="00C600B8">
        <w:trPr>
          <w:trHeight w:val="435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 xml:space="preserve">  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(Показатели 1.1,1.2,1.5,1.10,1.11,1.12,1.17,1.20,1.21,1.22)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25616874108,03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3476622367,30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3175497734,39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3160792334,39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3160792334,39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3160792334,39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3160792334,39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3160792334,39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3160792334,39</w:t>
            </w:r>
          </w:p>
        </w:tc>
      </w:tr>
      <w:tr w:rsidR="00C600B8" w:rsidRPr="00C600B8" w:rsidTr="00C600B8">
        <w:trPr>
          <w:trHeight w:val="8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21664745845,84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2849550345,84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2700489700,00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2685784300,00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2685784300,00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2685784300,00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2685784300,00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2685784300,00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2685784300,00</w:t>
            </w:r>
          </w:p>
        </w:tc>
      </w:tr>
      <w:tr w:rsidR="00C600B8" w:rsidRPr="00C600B8" w:rsidTr="00C600B8">
        <w:trPr>
          <w:trHeight w:val="208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3952128262,19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627072021,46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475008034,39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475008034,39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475008034,39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475008034,39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475008034,39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475008034,39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475008034,39</w:t>
            </w:r>
          </w:p>
        </w:tc>
      </w:tr>
      <w:tr w:rsidR="00C600B8" w:rsidRPr="00C600B8" w:rsidTr="00C600B8">
        <w:trPr>
          <w:trHeight w:val="48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Создание условий для функционирования  и обеспечение системы персонифицированного 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финансирования дополнительного образования детей (Показатель 1.18.)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Департамент образования Администрации 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города Ханты-Мансийска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Департамент образования Администрации 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города Ханты-Мансийска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863391770,48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56559942,16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</w:tr>
      <w:tr w:rsidR="00C600B8" w:rsidRPr="00C600B8" w:rsidTr="00C600B8">
        <w:trPr>
          <w:trHeight w:val="94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600B8" w:rsidRPr="00C600B8" w:rsidTr="00C600B8">
        <w:trPr>
          <w:trHeight w:val="61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863391770,48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56559942,16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115261689,76</w:t>
            </w:r>
          </w:p>
        </w:tc>
      </w:tr>
      <w:tr w:rsidR="00C600B8" w:rsidRPr="00C600B8" w:rsidTr="00C600B8">
        <w:trPr>
          <w:trHeight w:val="390"/>
        </w:trPr>
        <w:tc>
          <w:tcPr>
            <w:tcW w:w="18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26918868767,44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3596756342,81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3344266832,09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3329640932,09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3329640932,09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3329640932,09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3329640932,09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3329640932,09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3329640932,09</w:t>
            </w:r>
          </w:p>
        </w:tc>
      </w:tr>
      <w:tr w:rsidR="00C600B8" w:rsidRPr="00C600B8" w:rsidTr="00C600B8">
        <w:trPr>
          <w:trHeight w:val="855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21959015699,76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2886944399,76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2737118100,00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2722492200,00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2722492200,00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2722492200,00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2722492200,00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2722492200,00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2722492200,00</w:t>
            </w:r>
          </w:p>
        </w:tc>
      </w:tr>
      <w:tr w:rsidR="00C600B8" w:rsidRPr="00C600B8" w:rsidTr="00C600B8">
        <w:trPr>
          <w:trHeight w:val="435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4959853067,68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709811943,05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607148732,09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607148732,09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607148732,09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607148732,09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607148732,09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607148732,09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607148732,09</w:t>
            </w:r>
          </w:p>
        </w:tc>
      </w:tr>
      <w:tr w:rsidR="00C600B8" w:rsidRPr="00C600B8" w:rsidTr="00C600B8">
        <w:trPr>
          <w:trHeight w:val="57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II. Система оценки качества образования и информационная прозрачность системы образования </w:t>
            </w:r>
          </w:p>
        </w:tc>
      </w:tr>
      <w:tr w:rsidR="00C600B8" w:rsidRPr="00C600B8" w:rsidTr="00C600B8">
        <w:trPr>
          <w:trHeight w:val="570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                                                                (Показатель 2.1.; 2.2.)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5779500,00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799000,00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</w:tr>
      <w:tr w:rsidR="00C600B8" w:rsidRPr="00C600B8" w:rsidTr="00C600B8">
        <w:trPr>
          <w:trHeight w:val="256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1387500,00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</w:tr>
      <w:tr w:rsidR="00C600B8" w:rsidRPr="00C600B8" w:rsidTr="00C600B8">
        <w:trPr>
          <w:trHeight w:val="100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4392000,00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</w:tr>
      <w:tr w:rsidR="00C600B8" w:rsidRPr="00C600B8" w:rsidTr="00C600B8">
        <w:trPr>
          <w:trHeight w:val="300"/>
        </w:trPr>
        <w:tc>
          <w:tcPr>
            <w:tcW w:w="18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5779500,00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799000,00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711500,00</w:t>
            </w:r>
          </w:p>
        </w:tc>
      </w:tr>
      <w:tr w:rsidR="00C600B8" w:rsidRPr="00C600B8" w:rsidTr="00C600B8">
        <w:trPr>
          <w:trHeight w:val="915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1387500,00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162500,00</w:t>
            </w:r>
          </w:p>
        </w:tc>
      </w:tr>
      <w:tr w:rsidR="00C600B8" w:rsidRPr="00C600B8" w:rsidTr="00C600B8">
        <w:trPr>
          <w:trHeight w:val="915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4392000,00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549000,00</w:t>
            </w:r>
          </w:p>
        </w:tc>
      </w:tr>
      <w:tr w:rsidR="00C600B8" w:rsidRPr="00C600B8" w:rsidTr="00C600B8">
        <w:trPr>
          <w:trHeight w:val="4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Подпрограмма III. «Допризывная подготовка </w:t>
            </w:r>
            <w:proofErr w:type="gramStart"/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</w:tr>
      <w:tr w:rsidR="00C600B8" w:rsidRPr="00C600B8" w:rsidTr="00C600B8">
        <w:trPr>
          <w:trHeight w:val="40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Поддержка детских и юношеских общественных организаций и объединений                                                 (Показатели 3.1. - 3.2.)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Департамент образования Администрации города 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Ханты-Мансийска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Департамент образования Администрации города 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Ханты-Мансийска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1388800,00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</w:tr>
      <w:tr w:rsidR="00C600B8" w:rsidRPr="00C600B8" w:rsidTr="00C600B8">
        <w:trPr>
          <w:trHeight w:val="85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600B8" w:rsidRPr="00C600B8" w:rsidTr="00C600B8">
        <w:trPr>
          <w:trHeight w:val="39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1388800,00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173600,00</w:t>
            </w:r>
          </w:p>
        </w:tc>
      </w:tr>
      <w:tr w:rsidR="00C600B8" w:rsidRPr="00C600B8" w:rsidTr="00C600B8">
        <w:trPr>
          <w:trHeight w:val="435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Создание условий для развития гражданск</w:t>
            </w:r>
            <w:proofErr w:type="gramStart"/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военно-патриотических качеств обучающихся                                (Показатель 3.3.)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3272800,00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</w:tr>
      <w:tr w:rsidR="00C600B8" w:rsidRPr="00C600B8" w:rsidTr="00C600B8">
        <w:trPr>
          <w:trHeight w:val="8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600B8" w:rsidRPr="00C600B8" w:rsidTr="00C600B8">
        <w:trPr>
          <w:trHeight w:val="42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3272800,00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409100,00</w:t>
            </w:r>
          </w:p>
        </w:tc>
      </w:tr>
      <w:tr w:rsidR="00C600B8" w:rsidRPr="00C600B8" w:rsidTr="00C600B8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Оказание психологической помощи обучающимся, оказавшимся в трудной жизненной ситуации.</w:t>
            </w:r>
            <w:proofErr w:type="gramEnd"/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Профилактика детского дорожно-транспортного травматизма                 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2296000,00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</w:tr>
      <w:tr w:rsidR="00C600B8" w:rsidRPr="00C600B8" w:rsidTr="00C600B8">
        <w:trPr>
          <w:trHeight w:val="85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600B8" w:rsidRPr="00C600B8" w:rsidTr="00C600B8">
        <w:trPr>
          <w:trHeight w:val="75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2296000,00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287000,00</w:t>
            </w:r>
          </w:p>
        </w:tc>
      </w:tr>
      <w:tr w:rsidR="00C600B8" w:rsidRPr="00C600B8" w:rsidTr="00C600B8">
        <w:trPr>
          <w:trHeight w:val="495"/>
        </w:trPr>
        <w:tc>
          <w:tcPr>
            <w:tcW w:w="18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6957600,00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</w:tr>
      <w:tr w:rsidR="00C600B8" w:rsidRPr="00C600B8" w:rsidTr="00C600B8">
        <w:trPr>
          <w:trHeight w:val="885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600B8" w:rsidRPr="00C600B8" w:rsidTr="00C600B8">
        <w:trPr>
          <w:trHeight w:val="510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6957600,00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869700,00</w:t>
            </w:r>
          </w:p>
        </w:tc>
      </w:tr>
      <w:tr w:rsidR="00C600B8" w:rsidRPr="00C600B8" w:rsidTr="00C600B8">
        <w:trPr>
          <w:trHeight w:val="52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IV. "Ресурсное обеспечение системы образования"</w:t>
            </w:r>
          </w:p>
        </w:tc>
      </w:tr>
      <w:tr w:rsidR="00C600B8" w:rsidRPr="00C600B8" w:rsidTr="00C600B8">
        <w:trPr>
          <w:trHeight w:val="85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Обеспечение функций управления и контроля в сфере образования         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180839762,16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22604970,27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22604970,27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22604970,27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22604970,27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22604970,27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22604970,27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22604970,27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22604970,27</w:t>
            </w:r>
          </w:p>
        </w:tc>
      </w:tr>
      <w:tr w:rsidR="00C600B8" w:rsidRPr="00C600B8" w:rsidTr="00C600B8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Финансовое обеспечение </w:t>
            </w:r>
            <w:proofErr w:type="gramStart"/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полномочий 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органов местного самоуправления города Ханты-Мансийска</w:t>
            </w:r>
            <w:proofErr w:type="gramEnd"/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сфере образования                       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Департамент образов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ания Администрации города Ханты-Мансийска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Департамент образов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ания Администрации города Ханты-Мансийска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737345358,08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92481554,65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</w:tr>
      <w:tr w:rsidR="00C600B8" w:rsidRPr="00C600B8" w:rsidTr="00C600B8">
        <w:trPr>
          <w:trHeight w:val="114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358154,16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358154,16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600B8" w:rsidRPr="00C600B8" w:rsidTr="00C600B8">
        <w:trPr>
          <w:trHeight w:val="30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736987203,92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92123400,49</w:t>
            </w:r>
          </w:p>
        </w:tc>
      </w:tr>
      <w:tr w:rsidR="00C600B8" w:rsidRPr="00C600B8" w:rsidTr="00C600B8">
        <w:trPr>
          <w:trHeight w:val="30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Обеспечение комплексной безопасности образовательных организаций                                               (Показатели  4.1-4.2)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Департамент городского хозяйства Администрации города Ханты-Мансийска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781497596,00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106118122,00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</w:tr>
      <w:tr w:rsidR="00C600B8" w:rsidRPr="00C600B8" w:rsidTr="00C600B8">
        <w:trPr>
          <w:trHeight w:val="165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135700,00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135700,00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600B8" w:rsidRPr="00C600B8" w:rsidTr="00C600B8">
        <w:trPr>
          <w:trHeight w:val="54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781361896,00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105982422,00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</w:tr>
      <w:tr w:rsidR="00C600B8" w:rsidRPr="00C600B8" w:rsidTr="00C600B8">
        <w:trPr>
          <w:trHeight w:val="69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Развитие материально-технической базы образовательных организаций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(Показатель 4.3)</w:t>
            </w:r>
          </w:p>
        </w:tc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Департамент образования Администрации города Ханты-Мансийска, Департамент муниципальной собственности Администрации города Ханты-Мансийска, Департамент градостроительства и архитектуры Администрации города Ханты-Мансийска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Департамент образования Администрации города Ханты-Мансийска, Департамент муниципальной собственности Администрации города Ханты-Мансийска, Департамент градостроительства и архитектуры Администрации города Ханты-Мансийска, Муниципальное казенное </w:t>
            </w: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учреждение «Управление капитального строительства города Ханты-Мансийска»,  </w:t>
            </w:r>
            <w:proofErr w:type="spellStart"/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Муниципльное</w:t>
            </w:r>
            <w:proofErr w:type="spellEnd"/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казенное учреждение "Дирекция по содержанию имущества казны"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6258582347,67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43527348,67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866259323,00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891465946,00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891465946,00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891465946,00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891465946,00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891465946,00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891465946,00</w:t>
            </w:r>
          </w:p>
        </w:tc>
      </w:tr>
      <w:tr w:rsidR="00C600B8" w:rsidRPr="00C600B8" w:rsidTr="00C600B8">
        <w:trPr>
          <w:trHeight w:val="2430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5937986672,00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24907172,00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825280500,00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847966500,00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847966500,00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847966500,00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847966500,00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847966500,00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847966500,00</w:t>
            </w:r>
          </w:p>
        </w:tc>
      </w:tr>
      <w:tr w:rsidR="00C600B8" w:rsidRPr="00C600B8" w:rsidTr="00C600B8">
        <w:trPr>
          <w:trHeight w:val="1575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320595675,67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18620176,67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40978823,00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43499446,00</w:t>
            </w:r>
          </w:p>
        </w:tc>
      </w:tr>
      <w:tr w:rsidR="00C600B8" w:rsidRPr="00C600B8" w:rsidTr="00C600B8">
        <w:trPr>
          <w:trHeight w:val="435"/>
        </w:trPr>
        <w:tc>
          <w:tcPr>
            <w:tcW w:w="18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Итого по подпрограмме IV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7958265063,91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264731995,59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1077470475,76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1102677098,76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1102677098,76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1102677098,76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1102677098,76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1102677098,76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1102677098,76</w:t>
            </w:r>
          </w:p>
        </w:tc>
      </w:tr>
      <w:tr w:rsidR="00C600B8" w:rsidRPr="00C600B8" w:rsidTr="00C600B8">
        <w:trPr>
          <w:trHeight w:val="855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5938480526,16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25401026,16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825280500,00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847966500,00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847966500,00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847966500,00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847966500,00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847966500,00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847966500,00</w:t>
            </w:r>
          </w:p>
        </w:tc>
      </w:tr>
      <w:tr w:rsidR="00C600B8" w:rsidRPr="00C600B8" w:rsidTr="00C600B8">
        <w:trPr>
          <w:trHeight w:val="420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2019784537,75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239330969,43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252189975,76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254710598,76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254710598,76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254710598,76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254710598,76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254710598,76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254710598,76</w:t>
            </w:r>
          </w:p>
        </w:tc>
      </w:tr>
      <w:tr w:rsidR="00C600B8" w:rsidRPr="00C600B8" w:rsidTr="00C600B8">
        <w:trPr>
          <w:trHeight w:val="435"/>
        </w:trPr>
        <w:tc>
          <w:tcPr>
            <w:tcW w:w="18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34889870931,35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3863157038,40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4423318507,85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4433899230,85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4433899230,85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4433899230,85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4433899230,85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4433899230,85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4433899230,85</w:t>
            </w:r>
          </w:p>
        </w:tc>
      </w:tr>
      <w:tr w:rsidR="00C600B8" w:rsidRPr="00C600B8" w:rsidTr="00C600B8">
        <w:trPr>
          <w:trHeight w:val="855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27898883725,92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2912595425,92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3562561100,00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3570621200,00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3570621200,00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3570621200,00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3570621200,00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3570621200,00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3570621200,00</w:t>
            </w:r>
          </w:p>
        </w:tc>
      </w:tr>
      <w:tr w:rsidR="00C600B8" w:rsidRPr="00C600B8" w:rsidTr="00C600B8">
        <w:trPr>
          <w:trHeight w:val="465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6990987205,43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950561612,48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860757407,85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863278030,85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863278030,85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863278030,85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863278030,85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863278030,85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863278030,85</w:t>
            </w:r>
          </w:p>
        </w:tc>
      </w:tr>
      <w:tr w:rsidR="00C600B8" w:rsidRPr="00C600B8" w:rsidTr="00C600B8">
        <w:trPr>
          <w:trHeight w:val="270"/>
        </w:trPr>
        <w:tc>
          <w:tcPr>
            <w:tcW w:w="18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C600B8" w:rsidRPr="00C600B8" w:rsidTr="00C600B8">
        <w:trPr>
          <w:trHeight w:val="330"/>
        </w:trPr>
        <w:tc>
          <w:tcPr>
            <w:tcW w:w="18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образования Администрации города Ханты-Мансийска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27854698159,68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3718418739,73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3460576402,85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3445950502,85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3445950502,85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3445950502,85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3445950502,85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3445950502,85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3445950502,85</w:t>
            </w:r>
          </w:p>
        </w:tc>
      </w:tr>
      <w:tr w:rsidR="00C600B8" w:rsidRPr="00C600B8" w:rsidTr="00C600B8">
        <w:trPr>
          <w:trHeight w:val="855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21965668525,92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2892459725,92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2737280600,00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2722654700,00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2722654700,00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2722654700,00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2722654700,00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2722654700,00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2722654700,00</w:t>
            </w:r>
          </w:p>
        </w:tc>
      </w:tr>
      <w:tr w:rsidR="00C600B8" w:rsidRPr="00C600B8" w:rsidTr="00C600B8">
        <w:trPr>
          <w:trHeight w:val="405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5889029633,76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825959013,81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723295802,85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723295802,85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723295802,85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723295802,85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723295802,85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723295802,85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723295802,85</w:t>
            </w:r>
          </w:p>
        </w:tc>
      </w:tr>
      <w:tr w:rsidR="00C600B8" w:rsidRPr="00C600B8" w:rsidTr="00C600B8">
        <w:trPr>
          <w:trHeight w:val="420"/>
        </w:trPr>
        <w:tc>
          <w:tcPr>
            <w:tcW w:w="18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Депатамент</w:t>
            </w:r>
            <w:proofErr w:type="spellEnd"/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градостроительства и архитектуры Администрации города Ханты-Мансийска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3058374675,67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38620176,67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409787823,00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434994446,00</w:t>
            </w:r>
          </w:p>
        </w:tc>
      </w:tr>
      <w:tr w:rsidR="00C600B8" w:rsidRPr="00C600B8" w:rsidTr="00C600B8">
        <w:trPr>
          <w:trHeight w:val="885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2737779000,00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20000000,00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368809000,00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391495000,00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391495000,00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391495000,00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391495000,00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391495000,00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391495000,00</w:t>
            </w:r>
          </w:p>
        </w:tc>
      </w:tr>
      <w:tr w:rsidR="00C600B8" w:rsidRPr="00C600B8" w:rsidTr="00C600B8">
        <w:trPr>
          <w:trHeight w:val="420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320595675,67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18620176,67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40978823,00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43499446,00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43499446,00</w:t>
            </w:r>
          </w:p>
        </w:tc>
      </w:tr>
      <w:tr w:rsidR="00C600B8" w:rsidRPr="00C600B8" w:rsidTr="00C600B8">
        <w:trPr>
          <w:trHeight w:val="465"/>
        </w:trPr>
        <w:tc>
          <w:tcPr>
            <w:tcW w:w="18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781497596,00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106118122,00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</w:tr>
      <w:tr w:rsidR="00C600B8" w:rsidRPr="00C600B8" w:rsidTr="00C600B8">
        <w:trPr>
          <w:trHeight w:val="885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135700,00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135700,00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600B8" w:rsidRPr="00C600B8" w:rsidTr="00C600B8">
        <w:trPr>
          <w:trHeight w:val="540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781361896,00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105982422,00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96482782,00</w:t>
            </w:r>
          </w:p>
        </w:tc>
      </w:tr>
      <w:tr w:rsidR="00C600B8" w:rsidRPr="00C600B8" w:rsidTr="00C600B8">
        <w:trPr>
          <w:trHeight w:val="360"/>
        </w:trPr>
        <w:tc>
          <w:tcPr>
            <w:tcW w:w="18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3195300500,00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</w:tr>
      <w:tr w:rsidR="00C600B8" w:rsidRPr="00C600B8" w:rsidTr="00C600B8">
        <w:trPr>
          <w:trHeight w:val="855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3195300500,00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456471500,00</w:t>
            </w:r>
          </w:p>
        </w:tc>
      </w:tr>
      <w:tr w:rsidR="00C600B8" w:rsidRPr="00C600B8" w:rsidTr="00C600B8">
        <w:trPr>
          <w:trHeight w:val="300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600B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C600B8" w:rsidRPr="00C600B8" w:rsidTr="00C600B8">
        <w:trPr>
          <w:trHeight w:val="300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C600B8" w:rsidRPr="00C600B8" w:rsidTr="00C600B8">
        <w:trPr>
          <w:trHeight w:val="300"/>
        </w:trPr>
        <w:tc>
          <w:tcPr>
            <w:tcW w:w="18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00B8" w:rsidRPr="00C600B8" w:rsidRDefault="00C600B8" w:rsidP="00C600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206BCC" w:rsidRPr="00146F5D" w:rsidRDefault="00C600B8" w:rsidP="00146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».</w:t>
      </w:r>
    </w:p>
    <w:p w:rsidR="00146F5D" w:rsidRPr="00146F5D" w:rsidRDefault="00791E0A" w:rsidP="00146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0A">
        <w:rPr>
          <w:rFonts w:ascii="Times New Roman" w:hAnsi="Times New Roman" w:cs="Times New Roman"/>
          <w:sz w:val="28"/>
          <w:szCs w:val="28"/>
        </w:rPr>
        <w:t>2. </w:t>
      </w:r>
      <w:r w:rsidR="00146F5D" w:rsidRPr="00146F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791E0A" w:rsidRPr="00791E0A" w:rsidRDefault="00791E0A" w:rsidP="00791E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1E0A" w:rsidRPr="00791E0A" w:rsidRDefault="00791E0A" w:rsidP="00791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E0A" w:rsidRPr="00791E0A" w:rsidRDefault="00791E0A" w:rsidP="00791E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1E0A" w:rsidRPr="00791E0A" w:rsidRDefault="00791E0A" w:rsidP="00791E0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91E0A">
        <w:rPr>
          <w:rFonts w:ascii="Times New Roman" w:hAnsi="Times New Roman" w:cs="Times New Roman"/>
          <w:sz w:val="28"/>
          <w:szCs w:val="28"/>
        </w:rPr>
        <w:t xml:space="preserve">Глава города Ханты-Мансийска                        </w:t>
      </w:r>
      <w:r w:rsidR="00146F5D">
        <w:rPr>
          <w:rFonts w:ascii="Times New Roman" w:hAnsi="Times New Roman" w:cs="Times New Roman"/>
          <w:sz w:val="28"/>
          <w:szCs w:val="28"/>
        </w:rPr>
        <w:tab/>
      </w:r>
      <w:r w:rsidRPr="00791E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6BF0">
        <w:rPr>
          <w:rFonts w:ascii="Times New Roman" w:hAnsi="Times New Roman" w:cs="Times New Roman"/>
          <w:sz w:val="28"/>
          <w:szCs w:val="28"/>
        </w:rPr>
        <w:tab/>
      </w:r>
      <w:r w:rsidRPr="00791E0A">
        <w:rPr>
          <w:rFonts w:ascii="Times New Roman" w:hAnsi="Times New Roman" w:cs="Times New Roman"/>
          <w:sz w:val="28"/>
          <w:szCs w:val="28"/>
        </w:rPr>
        <w:t xml:space="preserve">    М.П. </w:t>
      </w:r>
      <w:proofErr w:type="spellStart"/>
      <w:r w:rsidRPr="00791E0A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206BCC" w:rsidRPr="00F52A6E" w:rsidRDefault="00206BCC" w:rsidP="00206B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21C2" w:rsidRDefault="00FF21C2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p w:rsidR="005B174A" w:rsidRDefault="005B174A">
      <w:pPr>
        <w:rPr>
          <w:rFonts w:ascii="Times New Roman" w:hAnsi="Times New Roman" w:cs="Times New Roman"/>
        </w:rPr>
      </w:pPr>
    </w:p>
    <w:sectPr w:rsidR="005B174A" w:rsidSect="005E6BF0">
      <w:pgSz w:w="11905" w:h="16838"/>
      <w:pgMar w:top="1134" w:right="851" w:bottom="1134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6445150"/>
    <w:multiLevelType w:val="hybridMultilevel"/>
    <w:tmpl w:val="7F508096"/>
    <w:lvl w:ilvl="0" w:tplc="E3CA67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95"/>
    <w:rsid w:val="00017368"/>
    <w:rsid w:val="00035F5D"/>
    <w:rsid w:val="00045C29"/>
    <w:rsid w:val="00052C32"/>
    <w:rsid w:val="00054771"/>
    <w:rsid w:val="00062560"/>
    <w:rsid w:val="000737DA"/>
    <w:rsid w:val="000949AB"/>
    <w:rsid w:val="000A4A92"/>
    <w:rsid w:val="000B39EB"/>
    <w:rsid w:val="000C3E79"/>
    <w:rsid w:val="000C44D1"/>
    <w:rsid w:val="000D7DD9"/>
    <w:rsid w:val="000E646C"/>
    <w:rsid w:val="000E7657"/>
    <w:rsid w:val="000F091C"/>
    <w:rsid w:val="00104EBD"/>
    <w:rsid w:val="00107F01"/>
    <w:rsid w:val="001166DD"/>
    <w:rsid w:val="001245DF"/>
    <w:rsid w:val="0014454B"/>
    <w:rsid w:val="00146F5D"/>
    <w:rsid w:val="00161257"/>
    <w:rsid w:val="0016212A"/>
    <w:rsid w:val="001677D4"/>
    <w:rsid w:val="00177E8C"/>
    <w:rsid w:val="0018605B"/>
    <w:rsid w:val="001876D5"/>
    <w:rsid w:val="001B09B8"/>
    <w:rsid w:val="001C63E9"/>
    <w:rsid w:val="001D5E96"/>
    <w:rsid w:val="001E76FE"/>
    <w:rsid w:val="001F3A99"/>
    <w:rsid w:val="001F4301"/>
    <w:rsid w:val="00206BCC"/>
    <w:rsid w:val="00223753"/>
    <w:rsid w:val="00224DF9"/>
    <w:rsid w:val="00232F37"/>
    <w:rsid w:val="002542A8"/>
    <w:rsid w:val="00293DA4"/>
    <w:rsid w:val="002A71EC"/>
    <w:rsid w:val="002A7BF2"/>
    <w:rsid w:val="002C3B25"/>
    <w:rsid w:val="002D03DF"/>
    <w:rsid w:val="002D3E70"/>
    <w:rsid w:val="002D7217"/>
    <w:rsid w:val="002F54C2"/>
    <w:rsid w:val="002F63E6"/>
    <w:rsid w:val="003031B8"/>
    <w:rsid w:val="003102C0"/>
    <w:rsid w:val="00312C7E"/>
    <w:rsid w:val="0031301B"/>
    <w:rsid w:val="00323741"/>
    <w:rsid w:val="003400E4"/>
    <w:rsid w:val="00343DBE"/>
    <w:rsid w:val="0034689F"/>
    <w:rsid w:val="00363256"/>
    <w:rsid w:val="00374C00"/>
    <w:rsid w:val="00384106"/>
    <w:rsid w:val="00385740"/>
    <w:rsid w:val="00395C62"/>
    <w:rsid w:val="003A44B4"/>
    <w:rsid w:val="003A46C9"/>
    <w:rsid w:val="003B6569"/>
    <w:rsid w:val="003D632E"/>
    <w:rsid w:val="003E4C85"/>
    <w:rsid w:val="003F0393"/>
    <w:rsid w:val="003F510A"/>
    <w:rsid w:val="0040090D"/>
    <w:rsid w:val="00407942"/>
    <w:rsid w:val="004617EE"/>
    <w:rsid w:val="004712A6"/>
    <w:rsid w:val="00483337"/>
    <w:rsid w:val="00496AD1"/>
    <w:rsid w:val="004A0E0F"/>
    <w:rsid w:val="004B23BD"/>
    <w:rsid w:val="004C30C0"/>
    <w:rsid w:val="004C7088"/>
    <w:rsid w:val="004D0C58"/>
    <w:rsid w:val="004D0FC6"/>
    <w:rsid w:val="004E4B4A"/>
    <w:rsid w:val="004F1050"/>
    <w:rsid w:val="004F194A"/>
    <w:rsid w:val="004F73E3"/>
    <w:rsid w:val="00500459"/>
    <w:rsid w:val="00507B7F"/>
    <w:rsid w:val="00522F22"/>
    <w:rsid w:val="0053537B"/>
    <w:rsid w:val="005403E3"/>
    <w:rsid w:val="005419B2"/>
    <w:rsid w:val="00542311"/>
    <w:rsid w:val="00545D50"/>
    <w:rsid w:val="00551326"/>
    <w:rsid w:val="00571635"/>
    <w:rsid w:val="00572110"/>
    <w:rsid w:val="005878E5"/>
    <w:rsid w:val="00590EDC"/>
    <w:rsid w:val="005944EA"/>
    <w:rsid w:val="005A5605"/>
    <w:rsid w:val="005A7CED"/>
    <w:rsid w:val="005B174A"/>
    <w:rsid w:val="005C3368"/>
    <w:rsid w:val="005D1A05"/>
    <w:rsid w:val="005D767D"/>
    <w:rsid w:val="005E3E42"/>
    <w:rsid w:val="005E6292"/>
    <w:rsid w:val="005E6BF0"/>
    <w:rsid w:val="005E7D77"/>
    <w:rsid w:val="005E7EB6"/>
    <w:rsid w:val="0061284D"/>
    <w:rsid w:val="00613146"/>
    <w:rsid w:val="0062074A"/>
    <w:rsid w:val="00622F23"/>
    <w:rsid w:val="006243F2"/>
    <w:rsid w:val="0063039C"/>
    <w:rsid w:val="00632AB6"/>
    <w:rsid w:val="00645FBC"/>
    <w:rsid w:val="006501C3"/>
    <w:rsid w:val="00662E2B"/>
    <w:rsid w:val="00664914"/>
    <w:rsid w:val="00664B4D"/>
    <w:rsid w:val="00664FFA"/>
    <w:rsid w:val="0066513A"/>
    <w:rsid w:val="0066591C"/>
    <w:rsid w:val="006873A7"/>
    <w:rsid w:val="006B76BD"/>
    <w:rsid w:val="006C2224"/>
    <w:rsid w:val="006D47BE"/>
    <w:rsid w:val="006E0070"/>
    <w:rsid w:val="006E7F2A"/>
    <w:rsid w:val="00716891"/>
    <w:rsid w:val="00720859"/>
    <w:rsid w:val="00721C4C"/>
    <w:rsid w:val="00721DB1"/>
    <w:rsid w:val="007253BA"/>
    <w:rsid w:val="0072704A"/>
    <w:rsid w:val="007272A5"/>
    <w:rsid w:val="00730B87"/>
    <w:rsid w:val="0073666A"/>
    <w:rsid w:val="00736AB6"/>
    <w:rsid w:val="0073757F"/>
    <w:rsid w:val="007418FB"/>
    <w:rsid w:val="007643DE"/>
    <w:rsid w:val="0076763A"/>
    <w:rsid w:val="00785D23"/>
    <w:rsid w:val="00791E0A"/>
    <w:rsid w:val="007A7125"/>
    <w:rsid w:val="007A7234"/>
    <w:rsid w:val="007C0C7E"/>
    <w:rsid w:val="007C46B1"/>
    <w:rsid w:val="007D1D4E"/>
    <w:rsid w:val="007D211A"/>
    <w:rsid w:val="007D364F"/>
    <w:rsid w:val="007D7F15"/>
    <w:rsid w:val="00812231"/>
    <w:rsid w:val="00816377"/>
    <w:rsid w:val="00820FCE"/>
    <w:rsid w:val="00842F38"/>
    <w:rsid w:val="008445A2"/>
    <w:rsid w:val="008550B3"/>
    <w:rsid w:val="00857371"/>
    <w:rsid w:val="00860433"/>
    <w:rsid w:val="00861271"/>
    <w:rsid w:val="00886919"/>
    <w:rsid w:val="008873EA"/>
    <w:rsid w:val="008936E6"/>
    <w:rsid w:val="0089425C"/>
    <w:rsid w:val="008A1598"/>
    <w:rsid w:val="008A3954"/>
    <w:rsid w:val="008B713A"/>
    <w:rsid w:val="008D0A13"/>
    <w:rsid w:val="008D5460"/>
    <w:rsid w:val="008D7F63"/>
    <w:rsid w:val="008F160A"/>
    <w:rsid w:val="008F4872"/>
    <w:rsid w:val="00903E8A"/>
    <w:rsid w:val="00911F8F"/>
    <w:rsid w:val="00915A59"/>
    <w:rsid w:val="00922763"/>
    <w:rsid w:val="009307AD"/>
    <w:rsid w:val="00933464"/>
    <w:rsid w:val="00933799"/>
    <w:rsid w:val="00934F67"/>
    <w:rsid w:val="0093721B"/>
    <w:rsid w:val="00943A11"/>
    <w:rsid w:val="00944736"/>
    <w:rsid w:val="00950DF9"/>
    <w:rsid w:val="009561FF"/>
    <w:rsid w:val="0097040D"/>
    <w:rsid w:val="009711FE"/>
    <w:rsid w:val="009817C2"/>
    <w:rsid w:val="00995F88"/>
    <w:rsid w:val="009A5390"/>
    <w:rsid w:val="009B6AEF"/>
    <w:rsid w:val="009D459E"/>
    <w:rsid w:val="009D5677"/>
    <w:rsid w:val="009E23CD"/>
    <w:rsid w:val="009E25F9"/>
    <w:rsid w:val="00A01B19"/>
    <w:rsid w:val="00A2178F"/>
    <w:rsid w:val="00A4326E"/>
    <w:rsid w:val="00A513D6"/>
    <w:rsid w:val="00A548E1"/>
    <w:rsid w:val="00A55E26"/>
    <w:rsid w:val="00A56CCE"/>
    <w:rsid w:val="00A63AC5"/>
    <w:rsid w:val="00A72BED"/>
    <w:rsid w:val="00AA3C04"/>
    <w:rsid w:val="00AB3455"/>
    <w:rsid w:val="00AB45EC"/>
    <w:rsid w:val="00AC1E95"/>
    <w:rsid w:val="00AD3566"/>
    <w:rsid w:val="00AE7165"/>
    <w:rsid w:val="00AF3A4C"/>
    <w:rsid w:val="00B0795C"/>
    <w:rsid w:val="00B206C8"/>
    <w:rsid w:val="00B24A1C"/>
    <w:rsid w:val="00B3734D"/>
    <w:rsid w:val="00B420A6"/>
    <w:rsid w:val="00B552C8"/>
    <w:rsid w:val="00B63B9D"/>
    <w:rsid w:val="00B90D5C"/>
    <w:rsid w:val="00BA04CF"/>
    <w:rsid w:val="00BA7DF4"/>
    <w:rsid w:val="00BB17F7"/>
    <w:rsid w:val="00BB6EFB"/>
    <w:rsid w:val="00BB70D7"/>
    <w:rsid w:val="00BC156C"/>
    <w:rsid w:val="00BC2DD1"/>
    <w:rsid w:val="00BC4C4C"/>
    <w:rsid w:val="00BD6542"/>
    <w:rsid w:val="00BF4D1E"/>
    <w:rsid w:val="00C17B9F"/>
    <w:rsid w:val="00C20FA8"/>
    <w:rsid w:val="00C235E7"/>
    <w:rsid w:val="00C23E05"/>
    <w:rsid w:val="00C30378"/>
    <w:rsid w:val="00C42EE6"/>
    <w:rsid w:val="00C5579C"/>
    <w:rsid w:val="00C600B8"/>
    <w:rsid w:val="00C676E2"/>
    <w:rsid w:val="00C7414A"/>
    <w:rsid w:val="00C80BFB"/>
    <w:rsid w:val="00C8335F"/>
    <w:rsid w:val="00C83456"/>
    <w:rsid w:val="00C8395D"/>
    <w:rsid w:val="00C87F84"/>
    <w:rsid w:val="00CA3315"/>
    <w:rsid w:val="00CB7BCF"/>
    <w:rsid w:val="00CC08E4"/>
    <w:rsid w:val="00CD1C61"/>
    <w:rsid w:val="00CD729E"/>
    <w:rsid w:val="00CD7DCE"/>
    <w:rsid w:val="00CE36AA"/>
    <w:rsid w:val="00CE36F5"/>
    <w:rsid w:val="00CE6B0A"/>
    <w:rsid w:val="00CF46DE"/>
    <w:rsid w:val="00D000A9"/>
    <w:rsid w:val="00D2146E"/>
    <w:rsid w:val="00D2254D"/>
    <w:rsid w:val="00D34B6A"/>
    <w:rsid w:val="00D4568E"/>
    <w:rsid w:val="00D46A8A"/>
    <w:rsid w:val="00D53453"/>
    <w:rsid w:val="00D63622"/>
    <w:rsid w:val="00D6699C"/>
    <w:rsid w:val="00D70896"/>
    <w:rsid w:val="00D76251"/>
    <w:rsid w:val="00D921B8"/>
    <w:rsid w:val="00DA0101"/>
    <w:rsid w:val="00DA33B6"/>
    <w:rsid w:val="00DA60D3"/>
    <w:rsid w:val="00DB1CBA"/>
    <w:rsid w:val="00DC016A"/>
    <w:rsid w:val="00DC7582"/>
    <w:rsid w:val="00DE726B"/>
    <w:rsid w:val="00DF6B3F"/>
    <w:rsid w:val="00E01452"/>
    <w:rsid w:val="00E026D8"/>
    <w:rsid w:val="00E029F0"/>
    <w:rsid w:val="00E05EC3"/>
    <w:rsid w:val="00E05F2B"/>
    <w:rsid w:val="00E21912"/>
    <w:rsid w:val="00E327F4"/>
    <w:rsid w:val="00E4426A"/>
    <w:rsid w:val="00E52EEF"/>
    <w:rsid w:val="00E57C97"/>
    <w:rsid w:val="00E63A62"/>
    <w:rsid w:val="00E75D78"/>
    <w:rsid w:val="00E949D5"/>
    <w:rsid w:val="00E9566C"/>
    <w:rsid w:val="00E9734C"/>
    <w:rsid w:val="00EA521C"/>
    <w:rsid w:val="00EA69AD"/>
    <w:rsid w:val="00EB3FA8"/>
    <w:rsid w:val="00EB6494"/>
    <w:rsid w:val="00EC6AF1"/>
    <w:rsid w:val="00EF5EB9"/>
    <w:rsid w:val="00F01E72"/>
    <w:rsid w:val="00F124AC"/>
    <w:rsid w:val="00F13B60"/>
    <w:rsid w:val="00F53994"/>
    <w:rsid w:val="00F722E4"/>
    <w:rsid w:val="00F916C5"/>
    <w:rsid w:val="00F953FD"/>
    <w:rsid w:val="00FA12A1"/>
    <w:rsid w:val="00FA5DE3"/>
    <w:rsid w:val="00FA7568"/>
    <w:rsid w:val="00FC33D1"/>
    <w:rsid w:val="00FC3FAC"/>
    <w:rsid w:val="00FE76D1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1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AC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22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3E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605B"/>
  </w:style>
  <w:style w:type="numbering" w:customStyle="1" w:styleId="11">
    <w:name w:val="Нет списка11"/>
    <w:next w:val="a2"/>
    <w:uiPriority w:val="99"/>
    <w:semiHidden/>
    <w:unhideWhenUsed/>
    <w:rsid w:val="0018605B"/>
  </w:style>
  <w:style w:type="character" w:styleId="a6">
    <w:name w:val="Hyperlink"/>
    <w:basedOn w:val="a0"/>
    <w:uiPriority w:val="99"/>
    <w:unhideWhenUsed/>
    <w:rsid w:val="001860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605B"/>
    <w:rPr>
      <w:color w:val="800080"/>
      <w:u w:val="single"/>
    </w:rPr>
  </w:style>
  <w:style w:type="paragraph" w:customStyle="1" w:styleId="xl65">
    <w:name w:val="xl65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60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60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60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605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605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605B"/>
    <w:pP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605B"/>
    <w:pP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8605B"/>
    <w:pP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6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60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60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60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60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6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60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60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60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60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6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605B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86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18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C1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AC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1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227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3E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605B"/>
  </w:style>
  <w:style w:type="numbering" w:customStyle="1" w:styleId="11">
    <w:name w:val="Нет списка11"/>
    <w:next w:val="a2"/>
    <w:uiPriority w:val="99"/>
    <w:semiHidden/>
    <w:unhideWhenUsed/>
    <w:rsid w:val="0018605B"/>
  </w:style>
  <w:style w:type="character" w:styleId="a6">
    <w:name w:val="Hyperlink"/>
    <w:basedOn w:val="a0"/>
    <w:uiPriority w:val="99"/>
    <w:unhideWhenUsed/>
    <w:rsid w:val="0018605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8605B"/>
    <w:rPr>
      <w:color w:val="800080"/>
      <w:u w:val="single"/>
    </w:rPr>
  </w:style>
  <w:style w:type="paragraph" w:customStyle="1" w:styleId="xl65">
    <w:name w:val="xl65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60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60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8605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605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8605B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8605B"/>
    <w:pP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8605B"/>
    <w:pP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8605B"/>
    <w:pPr>
      <w:shd w:val="clear" w:color="000000" w:fill="66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86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605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8605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860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8605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860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860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8605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860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860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86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8605B"/>
    <w:pPr>
      <w:pBdr>
        <w:left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860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860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860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860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18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9D0271BEEB81C97EE37C5ACA9FF8CAB9A78C3AF25DEA235091FA1300EEDC1FBbFw7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59D0271BEEB81C97EE29C8BAC5A883AF9326CBAF2ADCF3685919F66F5EEB94BBB7CE18C1E2F7DCbDw3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59D0271BEEB81C97EE37C5ACA9FF8CAB9A78C3AF26DFAC320C1FA1300EEDC1FBbFw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59D0271BEEB81C97EE37C5ACA9FF8CAB9A78C3AF25DEA333081FA1300EEDC1FBF7C84D82A5F8D5D3C63C3DbA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BA1A-2564-484D-AD31-E67685C1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Наталья</dc:creator>
  <cp:lastModifiedBy>Русинова Дарья Анатольвена</cp:lastModifiedBy>
  <cp:revision>6</cp:revision>
  <cp:lastPrinted>2018-10-24T09:07:00Z</cp:lastPrinted>
  <dcterms:created xsi:type="dcterms:W3CDTF">2018-10-24T05:23:00Z</dcterms:created>
  <dcterms:modified xsi:type="dcterms:W3CDTF">2018-10-24T09:07:00Z</dcterms:modified>
</cp:coreProperties>
</file>