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03" w:rsidRPr="00473A9D" w:rsidRDefault="003F4B03" w:rsidP="003F4B0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3F4B03" w:rsidRPr="00473A9D" w:rsidRDefault="003F4B03" w:rsidP="003F4B0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46BEF" w:rsidRPr="008949CC" w:rsidRDefault="00D46BEF" w:rsidP="00D46BEF">
      <w:pPr>
        <w:jc w:val="center"/>
        <w:rPr>
          <w:sz w:val="28"/>
          <w:szCs w:val="28"/>
        </w:rPr>
      </w:pPr>
      <w:r w:rsidRPr="008949CC">
        <w:rPr>
          <w:sz w:val="28"/>
          <w:szCs w:val="28"/>
        </w:rPr>
        <w:t>АДМИНИСТРАЦИЯ ГОРОДА ХАНТЫ-МАНСИЙСКА</w:t>
      </w:r>
    </w:p>
    <w:p w:rsidR="00D46BEF" w:rsidRPr="008949CC" w:rsidRDefault="00D46BEF" w:rsidP="00D46BEF">
      <w:pPr>
        <w:jc w:val="center"/>
        <w:rPr>
          <w:sz w:val="28"/>
          <w:szCs w:val="28"/>
        </w:rPr>
      </w:pPr>
      <w:r w:rsidRPr="008949CC">
        <w:rPr>
          <w:sz w:val="28"/>
          <w:szCs w:val="28"/>
        </w:rPr>
        <w:t>ПОСТАНОВЛЕНИЕ</w:t>
      </w:r>
    </w:p>
    <w:p w:rsidR="00D46BEF" w:rsidRDefault="00D46BEF" w:rsidP="00D46BEF">
      <w:pPr>
        <w:jc w:val="center"/>
        <w:rPr>
          <w:sz w:val="28"/>
          <w:szCs w:val="28"/>
        </w:rPr>
      </w:pPr>
    </w:p>
    <w:p w:rsidR="00D46BEF" w:rsidRDefault="00D46BEF" w:rsidP="00D46BEF">
      <w:pPr>
        <w:jc w:val="center"/>
        <w:rPr>
          <w:sz w:val="28"/>
          <w:szCs w:val="28"/>
        </w:rPr>
      </w:pPr>
    </w:p>
    <w:p w:rsidR="00D46BEF" w:rsidRDefault="00D46BEF" w:rsidP="00D46BEF">
      <w:pPr>
        <w:rPr>
          <w:sz w:val="28"/>
          <w:szCs w:val="28"/>
        </w:rPr>
      </w:pPr>
      <w:r>
        <w:rPr>
          <w:bCs/>
          <w:sz w:val="28"/>
          <w:szCs w:val="24"/>
        </w:rPr>
        <w:t>от «__» ________ 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_____</w:t>
      </w:r>
    </w:p>
    <w:p w:rsidR="008949CC" w:rsidRDefault="008949CC" w:rsidP="003F4B03">
      <w:pPr>
        <w:jc w:val="both"/>
        <w:rPr>
          <w:sz w:val="28"/>
          <w:szCs w:val="28"/>
        </w:rPr>
      </w:pPr>
    </w:p>
    <w:p w:rsidR="00B748D1" w:rsidRDefault="003F4B03" w:rsidP="00B748D1">
      <w:pPr>
        <w:jc w:val="both"/>
        <w:rPr>
          <w:rFonts w:eastAsiaTheme="minorHAnsi"/>
          <w:sz w:val="28"/>
          <w:szCs w:val="28"/>
          <w:lang w:eastAsia="en-US"/>
        </w:rPr>
      </w:pPr>
      <w:r w:rsidRPr="0037481B">
        <w:rPr>
          <w:sz w:val="28"/>
          <w:szCs w:val="28"/>
        </w:rPr>
        <w:t xml:space="preserve">Об утверждении </w:t>
      </w:r>
      <w:r w:rsidR="008949CC">
        <w:rPr>
          <w:sz w:val="28"/>
          <w:szCs w:val="28"/>
        </w:rPr>
        <w:t xml:space="preserve">Порядка </w:t>
      </w:r>
      <w:r w:rsidR="00B748D1">
        <w:rPr>
          <w:rFonts w:eastAsiaTheme="minorHAnsi"/>
          <w:sz w:val="28"/>
          <w:szCs w:val="28"/>
          <w:lang w:eastAsia="en-US"/>
        </w:rPr>
        <w:t xml:space="preserve">выявления </w:t>
      </w:r>
    </w:p>
    <w:p w:rsidR="00B748D1" w:rsidRDefault="00B748D1" w:rsidP="00B74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учета мнения собственников помещений </w:t>
      </w:r>
    </w:p>
    <w:p w:rsidR="00B748D1" w:rsidRDefault="00B748D1" w:rsidP="00B74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многоквартирных домах, а также установления </w:t>
      </w:r>
    </w:p>
    <w:p w:rsidR="00B748D1" w:rsidRDefault="00B748D1" w:rsidP="00B74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границ элемента планировочной структуры </w:t>
      </w:r>
    </w:p>
    <w:p w:rsidR="00B748D1" w:rsidRDefault="00B748D1" w:rsidP="00B74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принятия решения о создании парковок </w:t>
      </w:r>
    </w:p>
    <w:p w:rsidR="00B748D1" w:rsidRDefault="00B748D1" w:rsidP="00B74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общего пользования на территории общего </w:t>
      </w:r>
    </w:p>
    <w:p w:rsidR="00B748D1" w:rsidRDefault="00B748D1" w:rsidP="00B74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пользования в границах элемента </w:t>
      </w:r>
      <w:proofErr w:type="gramStart"/>
      <w:r>
        <w:rPr>
          <w:rFonts w:eastAsiaTheme="minorHAnsi"/>
          <w:sz w:val="28"/>
          <w:szCs w:val="28"/>
          <w:lang w:eastAsia="en-US"/>
        </w:rPr>
        <w:t>планировочной</w:t>
      </w:r>
      <w:proofErr w:type="gramEnd"/>
    </w:p>
    <w:p w:rsidR="003F4B03" w:rsidRDefault="00B748D1" w:rsidP="00B748D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структуры, </w:t>
      </w:r>
      <w:proofErr w:type="gramStart"/>
      <w:r>
        <w:rPr>
          <w:rFonts w:eastAsiaTheme="minorHAnsi"/>
          <w:sz w:val="28"/>
          <w:szCs w:val="28"/>
          <w:lang w:eastAsia="en-US"/>
        </w:rPr>
        <w:t>застроенного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многоквартирными домами</w:t>
      </w:r>
    </w:p>
    <w:p w:rsidR="00B748D1" w:rsidRPr="0037481B" w:rsidRDefault="00B748D1" w:rsidP="00B748D1">
      <w:pPr>
        <w:jc w:val="both"/>
        <w:rPr>
          <w:sz w:val="28"/>
          <w:szCs w:val="28"/>
        </w:rPr>
      </w:pPr>
    </w:p>
    <w:p w:rsidR="00B748D1" w:rsidRDefault="00B514A2" w:rsidP="00B748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8949CC">
        <w:rPr>
          <w:sz w:val="28"/>
          <w:szCs w:val="28"/>
        </w:rPr>
        <w:t xml:space="preserve"> пунктом 5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2B0A04">
        <w:rPr>
          <w:sz w:val="28"/>
          <w:szCs w:val="28"/>
        </w:rPr>
        <w:t>, частью</w:t>
      </w:r>
      <w:r w:rsidR="008949CC">
        <w:rPr>
          <w:sz w:val="28"/>
          <w:szCs w:val="28"/>
        </w:rPr>
        <w:t xml:space="preserve"> 2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статьей 71 Устава города Ханты-Мансийска</w:t>
      </w:r>
      <w:r w:rsidR="008949CC" w:rsidRPr="008949CC">
        <w:rPr>
          <w:sz w:val="28"/>
          <w:szCs w:val="28"/>
        </w:rPr>
        <w:t>:</w:t>
      </w:r>
      <w:proofErr w:type="gramEnd"/>
    </w:p>
    <w:p w:rsidR="00B748D1" w:rsidRDefault="008949CC" w:rsidP="00B7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B748D1">
        <w:rPr>
          <w:rFonts w:eastAsiaTheme="minorHAnsi"/>
          <w:sz w:val="28"/>
          <w:szCs w:val="28"/>
          <w:lang w:eastAsia="en-US"/>
        </w:rPr>
        <w:t>Порядок</w:t>
      </w:r>
      <w:r w:rsidR="00B748D1">
        <w:rPr>
          <w:rFonts w:eastAsiaTheme="minorHAnsi"/>
          <w:sz w:val="28"/>
          <w:szCs w:val="28"/>
          <w:lang w:eastAsia="en-US"/>
        </w:rPr>
        <w:t xml:space="preserve"> выявления и учета мнения собственников помещений в многоквартирных домах, а также установления границ элемента планировочной структуры в целях принятия решения о создании парковок общего пользования на территории общего пользования в границах элемента планировочной структуры, застроенного многоквартирными домами</w:t>
      </w:r>
      <w:r w:rsidR="000965C3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постановлению</w:t>
      </w:r>
      <w:r w:rsidR="00B748D1">
        <w:rPr>
          <w:rFonts w:eastAsiaTheme="minorHAnsi"/>
          <w:sz w:val="28"/>
          <w:szCs w:val="28"/>
          <w:lang w:eastAsia="en-US"/>
        </w:rPr>
        <w:t>.</w:t>
      </w:r>
    </w:p>
    <w:p w:rsidR="008949CC" w:rsidRDefault="008949CC" w:rsidP="0089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110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949CC" w:rsidRDefault="008949CC" w:rsidP="0089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</w:t>
      </w:r>
      <w:r w:rsidR="002B0A04">
        <w:rPr>
          <w:sz w:val="28"/>
          <w:szCs w:val="28"/>
        </w:rPr>
        <w:t> </w:t>
      </w:r>
      <w:r w:rsidR="0022779E">
        <w:rPr>
          <w:sz w:val="28"/>
          <w:szCs w:val="28"/>
        </w:rPr>
        <w:t xml:space="preserve"> п</w:t>
      </w:r>
      <w:r>
        <w:rPr>
          <w:sz w:val="28"/>
          <w:szCs w:val="28"/>
        </w:rPr>
        <w:t>ервого заместителя Главы города Ханты-Мансийска Дунаевскую Н.А.</w:t>
      </w:r>
    </w:p>
    <w:p w:rsidR="008949CC" w:rsidRDefault="008949CC" w:rsidP="009D1846">
      <w:pPr>
        <w:jc w:val="both"/>
        <w:rPr>
          <w:sz w:val="28"/>
          <w:szCs w:val="28"/>
        </w:rPr>
      </w:pPr>
    </w:p>
    <w:p w:rsidR="003F4B03" w:rsidRDefault="003F4B03" w:rsidP="003F4B03">
      <w:pPr>
        <w:jc w:val="both"/>
        <w:rPr>
          <w:sz w:val="28"/>
        </w:rPr>
      </w:pPr>
    </w:p>
    <w:p w:rsidR="003F4B03" w:rsidRDefault="003F4B03" w:rsidP="003F4B03">
      <w:pPr>
        <w:jc w:val="both"/>
        <w:rPr>
          <w:sz w:val="28"/>
          <w:szCs w:val="28"/>
        </w:rPr>
      </w:pPr>
      <w:r w:rsidRPr="007F78D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78D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</w:p>
    <w:p w:rsidR="003F4B03" w:rsidRDefault="003F4B03" w:rsidP="003F4B03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</w:t>
      </w:r>
      <w:r w:rsidRPr="007F78D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</w:t>
      </w:r>
      <w:r w:rsidR="00B514A2">
        <w:rPr>
          <w:sz w:val="28"/>
          <w:szCs w:val="28"/>
        </w:rPr>
        <w:t xml:space="preserve">  </w:t>
      </w:r>
      <w:r w:rsidR="00B514A2">
        <w:rPr>
          <w:sz w:val="28"/>
          <w:szCs w:val="28"/>
        </w:rPr>
        <w:tab/>
      </w:r>
      <w:r w:rsidR="00B514A2">
        <w:rPr>
          <w:sz w:val="28"/>
          <w:szCs w:val="28"/>
        </w:rPr>
        <w:tab/>
      </w:r>
      <w:r w:rsidR="00B514A2">
        <w:rPr>
          <w:sz w:val="28"/>
          <w:szCs w:val="28"/>
        </w:rPr>
        <w:tab/>
      </w:r>
      <w:r w:rsidR="00B514A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3F4B03" w:rsidRDefault="003F4B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4A2" w:rsidRDefault="00B514A2" w:rsidP="00B514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14A2" w:rsidRDefault="00B514A2" w:rsidP="00B514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514A2" w:rsidRDefault="00B514A2" w:rsidP="00B514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B514A2" w:rsidRDefault="00B514A2" w:rsidP="00B514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_____.______.________ № ______</w:t>
      </w:r>
    </w:p>
    <w:p w:rsidR="00C96FE8" w:rsidRPr="00B514A2" w:rsidRDefault="00C96FE8" w:rsidP="00B514A2">
      <w:pPr>
        <w:rPr>
          <w:sz w:val="28"/>
          <w:szCs w:val="28"/>
        </w:rPr>
      </w:pPr>
    </w:p>
    <w:p w:rsidR="00C96FE8" w:rsidRPr="00B04CBB" w:rsidRDefault="00C96FE8" w:rsidP="0020476A">
      <w:pPr>
        <w:pStyle w:val="a5"/>
        <w:ind w:left="0"/>
        <w:jc w:val="both"/>
        <w:rPr>
          <w:sz w:val="28"/>
          <w:szCs w:val="28"/>
        </w:rPr>
      </w:pPr>
    </w:p>
    <w:p w:rsidR="00C96FE8" w:rsidRPr="004A4FE4" w:rsidRDefault="00B748D1" w:rsidP="00B514A2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Порядок выявления и учета мнения собственников помещений в</w:t>
      </w:r>
      <w:r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 многоквартирных домах, а также установления границ элемента планировочной структуры в целях принятия решения о создании парковок общего пользования на территории общего пользования в границах элемента планировочной структуры, застроенного многоквартирными домами</w:t>
      </w:r>
      <w:r w:rsidR="008949CC">
        <w:rPr>
          <w:sz w:val="28"/>
          <w:szCs w:val="28"/>
        </w:rPr>
        <w:t xml:space="preserve"> </w:t>
      </w:r>
      <w:r w:rsidR="00B514A2">
        <w:rPr>
          <w:sz w:val="28"/>
          <w:szCs w:val="28"/>
        </w:rPr>
        <w:t xml:space="preserve">(далее – </w:t>
      </w:r>
      <w:r w:rsidR="008949CC">
        <w:rPr>
          <w:sz w:val="28"/>
          <w:szCs w:val="28"/>
        </w:rPr>
        <w:t>Порядок</w:t>
      </w:r>
      <w:r w:rsidR="00B514A2">
        <w:rPr>
          <w:sz w:val="28"/>
          <w:szCs w:val="28"/>
        </w:rPr>
        <w:t>)</w:t>
      </w:r>
    </w:p>
    <w:p w:rsidR="009259E2" w:rsidRPr="004A4FE4" w:rsidRDefault="009259E2" w:rsidP="00CD0C98">
      <w:pPr>
        <w:pStyle w:val="a5"/>
        <w:ind w:left="0"/>
        <w:rPr>
          <w:sz w:val="28"/>
          <w:szCs w:val="28"/>
        </w:rPr>
      </w:pPr>
    </w:p>
    <w:p w:rsidR="008949CC" w:rsidRDefault="008949CC" w:rsidP="008949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748D1" w:rsidRDefault="006C6CA5" w:rsidP="008949CC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8949CC" w:rsidRPr="008949C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9" w:history="1">
        <w:r w:rsidR="008949CC" w:rsidRPr="008949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949CC">
        <w:rPr>
          <w:rFonts w:ascii="Times New Roman" w:hAnsi="Times New Roman" w:cs="Times New Roman"/>
          <w:sz w:val="28"/>
          <w:szCs w:val="28"/>
        </w:rPr>
        <w:t xml:space="preserve"> от 29.12.2017 № 443-ФЗ «</w:t>
      </w:r>
      <w:r w:rsidR="008949CC" w:rsidRPr="008949CC"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</w:t>
      </w:r>
      <w:r w:rsidR="008949CC" w:rsidRPr="00B748D1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 и регламентирует порядок </w:t>
      </w:r>
      <w:r w:rsidR="000965C3" w:rsidRPr="000965C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выявления и учета мнения собственников помещений в многоквартирных домах, а также установления границ элемента планировочной структуры в целях принятия решения о создании парковок общего пользования на территории общего</w:t>
      </w:r>
      <w:proofErr w:type="gramEnd"/>
      <w:r w:rsidR="000965C3" w:rsidRPr="000965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пользования в границах элемента планировочной структуры, застроенного многоквартирными домами</w:t>
      </w:r>
      <w:r w:rsidR="00B748D1" w:rsidRPr="00B748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49CC" w:rsidRDefault="006C6CA5" w:rsidP="00894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949CC" w:rsidRPr="008949CC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понятия:</w:t>
      </w:r>
    </w:p>
    <w:p w:rsidR="008949CC" w:rsidRDefault="008949CC" w:rsidP="00894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многоквартирных домов –</w:t>
      </w:r>
      <w:r w:rsidRPr="008949CC">
        <w:rPr>
          <w:rFonts w:ascii="Times New Roman" w:hAnsi="Times New Roman" w:cs="Times New Roman"/>
          <w:sz w:val="28"/>
          <w:szCs w:val="28"/>
        </w:rPr>
        <w:t xml:space="preserve"> перечень многоквартирных домов, расположенных на земельных участках, границы которых определены в соответствии с требованиями земельного законодательства и законодательства о градостроительной деятельности, прилегающих к территории общего пользования, собственники помещений в которых вправе принять участие в опросе, проводимом в соответствии с требованиями настоящего Порядка.</w:t>
      </w:r>
    </w:p>
    <w:p w:rsidR="008949CC" w:rsidRDefault="008949CC" w:rsidP="00894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–</w:t>
      </w:r>
      <w:r w:rsidRPr="008949CC">
        <w:rPr>
          <w:rFonts w:ascii="Times New Roman" w:hAnsi="Times New Roman" w:cs="Times New Roman"/>
          <w:sz w:val="28"/>
          <w:szCs w:val="28"/>
        </w:rPr>
        <w:t xml:space="preserve"> документация на выполнение работ по благоустройству территорий общего пользования, в том числе работ по созданию парковок общего пользования, выполненная в соответствии с требованиями законодательства;</w:t>
      </w:r>
    </w:p>
    <w:p w:rsidR="008949CC" w:rsidRDefault="008949CC" w:rsidP="00894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собственник по</w:t>
      </w:r>
      <w:r>
        <w:rPr>
          <w:rFonts w:ascii="Times New Roman" w:hAnsi="Times New Roman" w:cs="Times New Roman"/>
          <w:sz w:val="28"/>
          <w:szCs w:val="28"/>
        </w:rPr>
        <w:t>мещения в многоквартирном доме –</w:t>
      </w:r>
      <w:r w:rsidRPr="008949CC">
        <w:rPr>
          <w:rFonts w:ascii="Times New Roman" w:hAnsi="Times New Roman" w:cs="Times New Roman"/>
          <w:sz w:val="28"/>
          <w:szCs w:val="28"/>
        </w:rPr>
        <w:t xml:space="preserve"> лицо, право </w:t>
      </w:r>
      <w:proofErr w:type="gramStart"/>
      <w:r w:rsidRPr="008949C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8949CC">
        <w:rPr>
          <w:rFonts w:ascii="Times New Roman" w:hAnsi="Times New Roman" w:cs="Times New Roman"/>
          <w:sz w:val="28"/>
          <w:szCs w:val="28"/>
        </w:rPr>
        <w:t xml:space="preserve"> которого на помещение (помещения) в многоквартирном доме, расположенном на земельном участке, прилегающем к территории общего пользования, зарегистрировано в установленном законодательством порядке;</w:t>
      </w:r>
    </w:p>
    <w:p w:rsidR="008949CC" w:rsidRDefault="008949CC" w:rsidP="00894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9CC">
        <w:rPr>
          <w:rFonts w:ascii="Times New Roman" w:hAnsi="Times New Roman" w:cs="Times New Roman"/>
          <w:sz w:val="28"/>
          <w:szCs w:val="28"/>
        </w:rPr>
        <w:t>схема размещен</w:t>
      </w:r>
      <w:r>
        <w:rPr>
          <w:rFonts w:ascii="Times New Roman" w:hAnsi="Times New Roman" w:cs="Times New Roman"/>
          <w:sz w:val="28"/>
          <w:szCs w:val="28"/>
        </w:rPr>
        <w:t>ия парковки общего пользования –</w:t>
      </w:r>
      <w:r w:rsidRPr="008949CC">
        <w:rPr>
          <w:rFonts w:ascii="Times New Roman" w:hAnsi="Times New Roman" w:cs="Times New Roman"/>
          <w:sz w:val="28"/>
          <w:szCs w:val="28"/>
        </w:rPr>
        <w:t xml:space="preserve"> схема, подготовленная на основании проектной документации или технической документации в электронном виде с нанесением границ парковки общего </w:t>
      </w:r>
      <w:r w:rsidRPr="008949CC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пользования, указанием ее адресной привязки, назначения, площади, вместительности (количества </w:t>
      </w:r>
      <w:proofErr w:type="spellStart"/>
      <w:r w:rsidRPr="008949C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949CC">
        <w:rPr>
          <w:rFonts w:ascii="Times New Roman" w:hAnsi="Times New Roman" w:cs="Times New Roman"/>
          <w:sz w:val="28"/>
          <w:szCs w:val="28"/>
        </w:rPr>
        <w:t>-мест), организации въезда, выезда и движения транспортных средств на парковке общего пользования, выделением мест для стоянки транспортных средств, управляемых инвалидами, перевозящих инвалидов;</w:t>
      </w:r>
      <w:proofErr w:type="gramEnd"/>
    </w:p>
    <w:p w:rsidR="008949CC" w:rsidRDefault="008949CC" w:rsidP="00894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общего пользования –</w:t>
      </w:r>
      <w:r w:rsidRPr="008949CC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за исключением улично-дорожной сети, в границах элемента планировочной структуры, застроенного многоквартирными домами, на которой планируется создание парковки общего пользования;</w:t>
      </w:r>
    </w:p>
    <w:p w:rsidR="008949CC" w:rsidRDefault="008949CC" w:rsidP="008949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документация –</w:t>
      </w:r>
      <w:r w:rsidRPr="008949CC">
        <w:rPr>
          <w:rFonts w:ascii="Times New Roman" w:hAnsi="Times New Roman" w:cs="Times New Roman"/>
          <w:sz w:val="28"/>
          <w:szCs w:val="28"/>
        </w:rPr>
        <w:t xml:space="preserve"> документация на выполнение работ по созданию парковок общего пользования, выполненная в соответствии с требованиями законодательства;</w:t>
      </w:r>
    </w:p>
    <w:p w:rsidR="000965C3" w:rsidRDefault="008949CC" w:rsidP="0009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муниципальных правовых актах.</w:t>
      </w:r>
    </w:p>
    <w:p w:rsidR="008949CC" w:rsidRDefault="008949CC" w:rsidP="00096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5C3">
        <w:rPr>
          <w:rFonts w:ascii="Times New Roman" w:hAnsi="Times New Roman" w:cs="Times New Roman"/>
          <w:sz w:val="28"/>
          <w:szCs w:val="28"/>
        </w:rPr>
        <w:t>1.3.</w:t>
      </w:r>
      <w:r w:rsidR="000965C3" w:rsidRPr="000965C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и учет мнения собственников помещений в многоквартирных домах в целях принятия решения о создании парковок общего пользования на территории общего пользования в границах элемента планировочной структуры, застроенного многоквартирными домами, а также установление границ элемента планировочной структуры</w:t>
      </w:r>
      <w:r w:rsidR="000965C3" w:rsidRPr="000965C3">
        <w:rPr>
          <w:rFonts w:ascii="Times New Roman" w:hAnsi="Times New Roman" w:cs="Times New Roman"/>
          <w:sz w:val="28"/>
          <w:szCs w:val="28"/>
        </w:rPr>
        <w:t xml:space="preserve"> </w:t>
      </w:r>
      <w:r w:rsidRPr="000965C3">
        <w:rPr>
          <w:rFonts w:ascii="Times New Roman" w:hAnsi="Times New Roman" w:cs="Times New Roman"/>
          <w:sz w:val="28"/>
          <w:szCs w:val="28"/>
        </w:rPr>
        <w:t>осуществляются</w:t>
      </w:r>
      <w:r w:rsidRPr="00894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Департаментом градостроительства и архитектуры Администрации города Ханты-Мансийска</w:t>
      </w:r>
      <w:r w:rsidRPr="008949C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949CC">
        <w:rPr>
          <w:rFonts w:ascii="Times New Roman" w:hAnsi="Times New Roman" w:cs="Times New Roman"/>
          <w:sz w:val="28"/>
          <w:szCs w:val="28"/>
        </w:rPr>
        <w:t xml:space="preserve"> уполномоченный орган) в порядке, предусмотренном </w:t>
      </w:r>
      <w:hyperlink w:anchor="P53" w:history="1">
        <w:r w:rsidRPr="008949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894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9CC">
        <w:rPr>
          <w:rFonts w:ascii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0965C3" w:rsidRPr="008949CC" w:rsidRDefault="000965C3" w:rsidP="008949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49CC" w:rsidRPr="008949CC" w:rsidRDefault="008949CC" w:rsidP="008949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53"/>
      <w:bookmarkEnd w:id="0"/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8949CC">
        <w:rPr>
          <w:rFonts w:ascii="Times New Roman" w:hAnsi="Times New Roman" w:cs="Times New Roman"/>
          <w:b w:val="0"/>
          <w:sz w:val="28"/>
          <w:szCs w:val="28"/>
        </w:rPr>
        <w:t>Выявление и учет мнения собственников помещений</w:t>
      </w:r>
    </w:p>
    <w:p w:rsidR="008949CC" w:rsidRPr="008949CC" w:rsidRDefault="008949CC" w:rsidP="00894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49CC">
        <w:rPr>
          <w:rFonts w:ascii="Times New Roman" w:hAnsi="Times New Roman" w:cs="Times New Roman"/>
          <w:b w:val="0"/>
          <w:sz w:val="28"/>
          <w:szCs w:val="28"/>
        </w:rPr>
        <w:t>в многоквартирных домах, а также установление границ</w:t>
      </w:r>
    </w:p>
    <w:p w:rsidR="008949CC" w:rsidRPr="008949CC" w:rsidRDefault="008949CC" w:rsidP="00894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49CC">
        <w:rPr>
          <w:rFonts w:ascii="Times New Roman" w:hAnsi="Times New Roman" w:cs="Times New Roman"/>
          <w:b w:val="0"/>
          <w:sz w:val="28"/>
          <w:szCs w:val="28"/>
        </w:rPr>
        <w:t>элемента планировочной структуры в целях принятия решения</w:t>
      </w:r>
    </w:p>
    <w:p w:rsidR="008949CC" w:rsidRPr="008949CC" w:rsidRDefault="008949CC" w:rsidP="00894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49CC">
        <w:rPr>
          <w:rFonts w:ascii="Times New Roman" w:hAnsi="Times New Roman" w:cs="Times New Roman"/>
          <w:b w:val="0"/>
          <w:sz w:val="28"/>
          <w:szCs w:val="28"/>
        </w:rPr>
        <w:t>о создании парковок общего пользования на территории общего</w:t>
      </w:r>
    </w:p>
    <w:p w:rsidR="008949CC" w:rsidRPr="00861962" w:rsidRDefault="008949CC" w:rsidP="008619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49CC">
        <w:rPr>
          <w:rFonts w:ascii="Times New Roman" w:hAnsi="Times New Roman" w:cs="Times New Roman"/>
          <w:b w:val="0"/>
          <w:sz w:val="28"/>
          <w:szCs w:val="28"/>
        </w:rPr>
        <w:t>пользования</w:t>
      </w:r>
    </w:p>
    <w:p w:rsidR="000965C3" w:rsidRDefault="00861962" w:rsidP="000965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 w:rsidR="000965C3">
        <w:rPr>
          <w:rFonts w:eastAsiaTheme="minorHAnsi"/>
          <w:sz w:val="28"/>
          <w:szCs w:val="28"/>
          <w:lang w:eastAsia="en-US"/>
        </w:rPr>
        <w:t xml:space="preserve">В целях принятия решения о создании парковки общего пользования на территории общего пользования уполномоченный орган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в форме опроса. </w:t>
      </w:r>
    </w:p>
    <w:p w:rsidR="00861962" w:rsidRPr="000965C3" w:rsidRDefault="008949CC" w:rsidP="000965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49CC">
        <w:rPr>
          <w:sz w:val="28"/>
          <w:szCs w:val="28"/>
        </w:rPr>
        <w:t xml:space="preserve">Информация о проведении опроса не </w:t>
      </w:r>
      <w:proofErr w:type="gramStart"/>
      <w:r w:rsidRPr="008949CC">
        <w:rPr>
          <w:sz w:val="28"/>
          <w:szCs w:val="28"/>
        </w:rPr>
        <w:t>позднее</w:t>
      </w:r>
      <w:proofErr w:type="gramEnd"/>
      <w:r w:rsidRPr="008949CC">
        <w:rPr>
          <w:sz w:val="28"/>
          <w:szCs w:val="28"/>
        </w:rPr>
        <w:t xml:space="preserve"> чем за пять рабочих дней до дня пр</w:t>
      </w:r>
      <w:r w:rsidR="00861962">
        <w:rPr>
          <w:sz w:val="28"/>
          <w:szCs w:val="28"/>
        </w:rPr>
        <w:t>оведения опроса размещается на О</w:t>
      </w:r>
      <w:r w:rsidRPr="008949CC">
        <w:rPr>
          <w:sz w:val="28"/>
          <w:szCs w:val="28"/>
        </w:rPr>
        <w:t>фициальном</w:t>
      </w:r>
      <w:r w:rsidR="00861962">
        <w:rPr>
          <w:sz w:val="28"/>
          <w:szCs w:val="28"/>
        </w:rPr>
        <w:t xml:space="preserve"> информационном</w:t>
      </w:r>
      <w:r w:rsidRPr="008949CC">
        <w:rPr>
          <w:sz w:val="28"/>
          <w:szCs w:val="28"/>
        </w:rPr>
        <w:t xml:space="preserve"> </w:t>
      </w:r>
      <w:r w:rsidR="00861962">
        <w:rPr>
          <w:sz w:val="28"/>
          <w:szCs w:val="28"/>
        </w:rPr>
        <w:t>портале</w:t>
      </w:r>
      <w:r w:rsidRPr="008949CC">
        <w:rPr>
          <w:sz w:val="28"/>
          <w:szCs w:val="28"/>
        </w:rPr>
        <w:t xml:space="preserve"> органов местного самоуправления города </w:t>
      </w:r>
      <w:r w:rsidR="00861962">
        <w:rPr>
          <w:sz w:val="28"/>
          <w:szCs w:val="28"/>
        </w:rPr>
        <w:t>Ханты-Мансийска</w:t>
      </w:r>
      <w:r w:rsidRPr="008949CC">
        <w:rPr>
          <w:sz w:val="28"/>
          <w:szCs w:val="28"/>
        </w:rPr>
        <w:t>, а также в средствах массовой информации.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Проведение опроса граждан в город</w:t>
      </w:r>
      <w:r w:rsidR="00861962">
        <w:rPr>
          <w:rFonts w:ascii="Times New Roman" w:hAnsi="Times New Roman" w:cs="Times New Roman"/>
          <w:sz w:val="28"/>
          <w:szCs w:val="28"/>
        </w:rPr>
        <w:t>е</w:t>
      </w:r>
      <w:r w:rsidRPr="008949CC">
        <w:rPr>
          <w:rFonts w:ascii="Times New Roman" w:hAnsi="Times New Roman" w:cs="Times New Roman"/>
          <w:sz w:val="28"/>
          <w:szCs w:val="28"/>
        </w:rPr>
        <w:t xml:space="preserve"> </w:t>
      </w:r>
      <w:r w:rsidR="00861962">
        <w:rPr>
          <w:rFonts w:ascii="Times New Roman" w:hAnsi="Times New Roman" w:cs="Times New Roman"/>
          <w:sz w:val="28"/>
          <w:szCs w:val="28"/>
        </w:rPr>
        <w:t>Ханты-Мансийске</w:t>
      </w:r>
      <w:r w:rsidRPr="008949C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Порядком.</w:t>
      </w:r>
    </w:p>
    <w:p w:rsidR="00861962" w:rsidRDefault="00861962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949CC" w:rsidRPr="008949CC">
        <w:rPr>
          <w:rFonts w:ascii="Times New Roman" w:hAnsi="Times New Roman" w:cs="Times New Roman"/>
          <w:sz w:val="28"/>
          <w:szCs w:val="28"/>
        </w:rPr>
        <w:t>Информация о проведении опроса должна содержать: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а) сведения о дате начала и окончания опроса, общий срок которого не может составлять менее 30 календарных дней;</w:t>
      </w:r>
      <w:bookmarkStart w:id="1" w:name="P63"/>
      <w:bookmarkEnd w:id="1"/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б) перечень многоквартирных домов;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lastRenderedPageBreak/>
        <w:t>в) схему размещения парковки общего пользования;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 xml:space="preserve">г) опросный </w:t>
      </w:r>
      <w:hyperlink w:anchor="P105" w:history="1">
        <w:r w:rsidRPr="0086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86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9C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настоящему </w:t>
      </w:r>
      <w:r w:rsidR="00861962">
        <w:rPr>
          <w:rFonts w:ascii="Times New Roman" w:hAnsi="Times New Roman" w:cs="Times New Roman"/>
          <w:sz w:val="28"/>
          <w:szCs w:val="28"/>
        </w:rPr>
        <w:t>Порядку (далее –</w:t>
      </w:r>
      <w:r w:rsidRPr="008949CC">
        <w:rPr>
          <w:rFonts w:ascii="Times New Roman" w:hAnsi="Times New Roman" w:cs="Times New Roman"/>
          <w:sz w:val="28"/>
          <w:szCs w:val="28"/>
        </w:rPr>
        <w:t xml:space="preserve"> опросный лист);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д) дату и время окончания приема опросных листов;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е) адрес (почтовый адрес и адрес электронной почты) уполномоченного органа для направления (представления) собственниками помещений в многоквартирных домах опросных листов.</w:t>
      </w:r>
    </w:p>
    <w:p w:rsidR="00861962" w:rsidRDefault="00861962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949CC" w:rsidRPr="008949CC">
        <w:rPr>
          <w:rFonts w:ascii="Times New Roman" w:hAnsi="Times New Roman" w:cs="Times New Roman"/>
          <w:sz w:val="28"/>
          <w:szCs w:val="28"/>
        </w:rPr>
        <w:t>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пользования.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От имени несовершеннолетних в опросе вправе принять участие законные представители несовершеннолетних.</w:t>
      </w:r>
    </w:p>
    <w:p w:rsidR="00861962" w:rsidRDefault="00861962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949CC" w:rsidRPr="008949CC">
        <w:rPr>
          <w:rFonts w:ascii="Times New Roman" w:hAnsi="Times New Roman" w:cs="Times New Roman"/>
          <w:sz w:val="28"/>
          <w:szCs w:val="28"/>
        </w:rPr>
        <w:t xml:space="preserve">В целях привлечения к участию в опросе собственников помещений в многоквартирных домах, расположенных на земельных участках, прилегающих к территории общего пользования, уполномоченный орган направляет информацию о проведении опроса в организации, осуществляющие управление многоквартирными домами, указанными в перечне многоквартирных домов, предусмотренном </w:t>
      </w:r>
      <w:hyperlink w:anchor="P63" w:history="1">
        <w:r w:rsidRPr="0086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«б»</w:t>
        </w:r>
        <w:r w:rsidR="008949CC" w:rsidRPr="0086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2.2</w:t>
        </w:r>
      </w:hyperlink>
      <w:r w:rsidR="008949CC" w:rsidRPr="008949C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1962" w:rsidRDefault="00861962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949CC" w:rsidRPr="008949CC"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 направляют (представляют) заполненный опросный лист по адресу, указанному в информации о проведении опроса. Способ направления опросного листа выбирается собственником помещения в многоквартирном доме самостоятельно.</w:t>
      </w:r>
    </w:p>
    <w:p w:rsidR="00861962" w:rsidRDefault="00861962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949CC" w:rsidRPr="008949CC">
        <w:rPr>
          <w:rFonts w:ascii="Times New Roman" w:hAnsi="Times New Roman" w:cs="Times New Roman"/>
          <w:sz w:val="28"/>
          <w:szCs w:val="28"/>
        </w:rPr>
        <w:t>Уполномоченный орган организует прием и регистрацию поступивших (представленных) опросных листов.</w:t>
      </w:r>
      <w:bookmarkStart w:id="2" w:name="P73"/>
      <w:bookmarkEnd w:id="2"/>
    </w:p>
    <w:p w:rsidR="00861962" w:rsidRDefault="00861962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949CC" w:rsidRPr="008949CC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 путем признания </w:t>
      </w:r>
      <w:proofErr w:type="gramStart"/>
      <w:r w:rsidR="008949CC" w:rsidRPr="008949C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8949CC" w:rsidRPr="008949CC">
        <w:rPr>
          <w:rFonts w:ascii="Times New Roman" w:hAnsi="Times New Roman" w:cs="Times New Roman"/>
          <w:sz w:val="28"/>
          <w:szCs w:val="28"/>
        </w:rPr>
        <w:t xml:space="preserve"> опросных листов: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949CC">
        <w:rPr>
          <w:rFonts w:ascii="Times New Roman" w:hAnsi="Times New Roman" w:cs="Times New Roman"/>
          <w:sz w:val="28"/>
          <w:szCs w:val="28"/>
        </w:rPr>
        <w:t>составленных</w:t>
      </w:r>
      <w:proofErr w:type="gramEnd"/>
      <w:r w:rsidRPr="008949CC">
        <w:rPr>
          <w:rFonts w:ascii="Times New Roman" w:hAnsi="Times New Roman" w:cs="Times New Roman"/>
          <w:sz w:val="28"/>
          <w:szCs w:val="28"/>
        </w:rPr>
        <w:t xml:space="preserve"> не по форме, размещенной в информации о проведении опроса;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gramStart"/>
      <w:r w:rsidRPr="008949C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949CC">
        <w:rPr>
          <w:rFonts w:ascii="Times New Roman" w:hAnsi="Times New Roman" w:cs="Times New Roman"/>
          <w:sz w:val="28"/>
          <w:szCs w:val="28"/>
        </w:rPr>
        <w:t xml:space="preserve"> отсутствуют обязательные для заполнения сведения;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 xml:space="preserve">в) 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</w:t>
      </w:r>
      <w:hyperlink w:anchor="P63" w:history="1">
        <w:r w:rsidR="00861962" w:rsidRPr="0086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«б»</w:t>
        </w:r>
        <w:r w:rsidRPr="0086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2.2</w:t>
        </w:r>
      </w:hyperlink>
      <w:r w:rsidRPr="00861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9C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г) поступивших по истечении даты и времени окончания приема опросных листов, указанных в информации о проведении опроса.</w:t>
      </w:r>
    </w:p>
    <w:p w:rsidR="00861962" w:rsidRDefault="00861962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8949CC" w:rsidRPr="008949CC">
        <w:rPr>
          <w:rFonts w:ascii="Times New Roman" w:hAnsi="Times New Roman" w:cs="Times New Roman"/>
          <w:sz w:val="28"/>
          <w:szCs w:val="28"/>
        </w:rPr>
        <w:t xml:space="preserve">В пределах срока, установленного в </w:t>
      </w:r>
      <w:hyperlink w:anchor="P73" w:history="1">
        <w:r w:rsidR="008949CC" w:rsidRPr="008619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="008949CC" w:rsidRPr="008949CC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осуществляет следующие действия: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а) устанавливает результаты опроса, оформляет их путем составления протокола итогов опроса с указанием сведений о: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9C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949CC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 </w:t>
      </w:r>
      <w:r w:rsidRPr="008949CC">
        <w:rPr>
          <w:rFonts w:ascii="Times New Roman" w:hAnsi="Times New Roman" w:cs="Times New Roman"/>
          <w:sz w:val="28"/>
          <w:szCs w:val="28"/>
        </w:rPr>
        <w:lastRenderedPageBreak/>
        <w:t>(многоквартирных домах), принявших участие в опросе, подсчет которых осуществляется по действительным опросным листам;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9CC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8949CC">
        <w:rPr>
          <w:rFonts w:ascii="Times New Roman" w:hAnsi="Times New Roman" w:cs="Times New Roman"/>
          <w:sz w:val="28"/>
          <w:szCs w:val="28"/>
        </w:rPr>
        <w:t xml:space="preserve"> опроса с указанием количества голосов по указанным в опросном листе вопросам, вынесенным на опрос;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б) разме</w:t>
      </w:r>
      <w:r w:rsidR="00861962">
        <w:rPr>
          <w:rFonts w:ascii="Times New Roman" w:hAnsi="Times New Roman" w:cs="Times New Roman"/>
          <w:sz w:val="28"/>
          <w:szCs w:val="28"/>
        </w:rPr>
        <w:t>щает протокол итогов опроса на О</w:t>
      </w:r>
      <w:r w:rsidRPr="008949CC">
        <w:rPr>
          <w:rFonts w:ascii="Times New Roman" w:hAnsi="Times New Roman" w:cs="Times New Roman"/>
          <w:sz w:val="28"/>
          <w:szCs w:val="28"/>
        </w:rPr>
        <w:t>фициальном</w:t>
      </w:r>
      <w:r w:rsidR="00861962">
        <w:rPr>
          <w:rFonts w:ascii="Times New Roman" w:hAnsi="Times New Roman" w:cs="Times New Roman"/>
          <w:sz w:val="28"/>
          <w:szCs w:val="28"/>
        </w:rPr>
        <w:t xml:space="preserve"> информационном портале</w:t>
      </w:r>
      <w:r w:rsidRPr="008949C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</w:t>
      </w:r>
      <w:r w:rsidR="00861962">
        <w:rPr>
          <w:rFonts w:ascii="Times New Roman" w:hAnsi="Times New Roman" w:cs="Times New Roman"/>
          <w:sz w:val="28"/>
          <w:szCs w:val="28"/>
        </w:rPr>
        <w:t>Ханты-Мансийска</w:t>
      </w:r>
      <w:r w:rsidRPr="008949CC">
        <w:rPr>
          <w:rFonts w:ascii="Times New Roman" w:hAnsi="Times New Roman" w:cs="Times New Roman"/>
          <w:sz w:val="28"/>
          <w:szCs w:val="28"/>
        </w:rPr>
        <w:t>.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9CC">
        <w:rPr>
          <w:rFonts w:ascii="Times New Roman" w:hAnsi="Times New Roman" w:cs="Times New Roman"/>
          <w:sz w:val="28"/>
          <w:szCs w:val="28"/>
        </w:rPr>
        <w:t>2.</w:t>
      </w:r>
      <w:r w:rsidR="00861962">
        <w:rPr>
          <w:rFonts w:ascii="Times New Roman" w:hAnsi="Times New Roman" w:cs="Times New Roman"/>
          <w:sz w:val="28"/>
          <w:szCs w:val="28"/>
        </w:rPr>
        <w:t>9.</w:t>
      </w:r>
      <w:r w:rsidRPr="008949CC">
        <w:rPr>
          <w:rFonts w:ascii="Times New Roman" w:hAnsi="Times New Roman" w:cs="Times New Roman"/>
          <w:sz w:val="28"/>
          <w:szCs w:val="28"/>
        </w:rPr>
        <w:t>При принятии решения о создании парковок общего пользования на территории общего пользования подлежит учету выраженное в действительных опросных листах мнение более половины от числа принявших участие в опросе собственников помещений в многоквартирных домах, расположенных на земельных участках, прилегающих к территории общего пользования, по вопрос</w:t>
      </w:r>
      <w:r w:rsidR="00861962">
        <w:rPr>
          <w:rFonts w:ascii="Times New Roman" w:hAnsi="Times New Roman" w:cs="Times New Roman"/>
          <w:sz w:val="28"/>
          <w:szCs w:val="28"/>
        </w:rPr>
        <w:t>ам, вынесенным на опрос (далее –</w:t>
      </w:r>
      <w:r w:rsidRPr="008949CC">
        <w:rPr>
          <w:rFonts w:ascii="Times New Roman" w:hAnsi="Times New Roman" w:cs="Times New Roman"/>
          <w:sz w:val="28"/>
          <w:szCs w:val="28"/>
        </w:rPr>
        <w:t xml:space="preserve"> общее мнение собственников помещений в многоквартирных домах).</w:t>
      </w:r>
      <w:proofErr w:type="gramEnd"/>
    </w:p>
    <w:p w:rsidR="00861962" w:rsidRDefault="00861962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949CC" w:rsidRPr="008949CC">
        <w:rPr>
          <w:rFonts w:ascii="Times New Roman" w:hAnsi="Times New Roman" w:cs="Times New Roman"/>
          <w:sz w:val="28"/>
          <w:szCs w:val="28"/>
        </w:rPr>
        <w:t>Общее мнение собственников помещений в многоквартирных домах по указанным в опросном листе вопросам учитывается при установлении границ элемента планировочной структуры, а также при условии соблюдения требований земельного законодательства и законодательства о градостроительной деятельности, в том числе путем: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а) организации корректировки проектной документации (при ее наличии);</w:t>
      </w:r>
    </w:p>
    <w:p w:rsidR="00861962" w:rsidRDefault="008949CC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б) внесения соответствующих изменений в техническую документацию.</w:t>
      </w:r>
    </w:p>
    <w:p w:rsidR="008949CC" w:rsidRPr="008949CC" w:rsidRDefault="00A95942" w:rsidP="00861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8949CC" w:rsidRPr="008949CC">
        <w:rPr>
          <w:rFonts w:ascii="Times New Roman" w:hAnsi="Times New Roman" w:cs="Times New Roman"/>
          <w:sz w:val="28"/>
          <w:szCs w:val="28"/>
        </w:rPr>
        <w:t>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8949CC" w:rsidRPr="008949CC" w:rsidRDefault="00861962" w:rsidP="008619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49CC" w:rsidRPr="008949CC" w:rsidRDefault="008949CC" w:rsidP="008949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65C3" w:rsidRDefault="000965C3" w:rsidP="00861962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выявления и учета мнения </w:t>
      </w:r>
    </w:p>
    <w:p w:rsidR="000965C3" w:rsidRDefault="000965C3" w:rsidP="00861962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собственников помещений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многоквартирных </w:t>
      </w:r>
    </w:p>
    <w:p w:rsidR="000965C3" w:rsidRDefault="000965C3" w:rsidP="00861962">
      <w:pPr>
        <w:jc w:val="right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домах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а также установления границ элемента </w:t>
      </w:r>
    </w:p>
    <w:p w:rsidR="000965C3" w:rsidRDefault="000965C3" w:rsidP="00861962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планировочной структуры в целях принятия решения </w:t>
      </w:r>
    </w:p>
    <w:p w:rsidR="000965C3" w:rsidRDefault="000965C3" w:rsidP="00861962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создании парковок общего пользования на территории</w:t>
      </w:r>
    </w:p>
    <w:p w:rsidR="000965C3" w:rsidRDefault="000965C3" w:rsidP="00861962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общего пользования в границах элемента </w:t>
      </w:r>
      <w:proofErr w:type="gramStart"/>
      <w:r>
        <w:rPr>
          <w:rFonts w:eastAsiaTheme="minorHAnsi"/>
          <w:sz w:val="28"/>
          <w:szCs w:val="28"/>
          <w:lang w:eastAsia="en-US"/>
        </w:rPr>
        <w:t>планировочной</w:t>
      </w:r>
      <w:proofErr w:type="gramEnd"/>
    </w:p>
    <w:p w:rsidR="008949CC" w:rsidRPr="00861962" w:rsidRDefault="000965C3" w:rsidP="00861962">
      <w:pPr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структуры, </w:t>
      </w:r>
      <w:proofErr w:type="gramStart"/>
      <w:r>
        <w:rPr>
          <w:rFonts w:eastAsiaTheme="minorHAnsi"/>
          <w:sz w:val="28"/>
          <w:szCs w:val="28"/>
          <w:lang w:eastAsia="en-US"/>
        </w:rPr>
        <w:t>застроенно</w:t>
      </w:r>
      <w:bookmarkStart w:id="3" w:name="_GoBack"/>
      <w:bookmarkEnd w:id="3"/>
      <w:r>
        <w:rPr>
          <w:rFonts w:eastAsiaTheme="minorHAnsi"/>
          <w:sz w:val="28"/>
          <w:szCs w:val="28"/>
          <w:lang w:eastAsia="en-US"/>
        </w:rPr>
        <w:t>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многоквартирными домами</w:t>
      </w:r>
    </w:p>
    <w:p w:rsidR="008949CC" w:rsidRPr="008949CC" w:rsidRDefault="008949CC" w:rsidP="008949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949CC" w:rsidRPr="008949CC" w:rsidTr="00737F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05"/>
            <w:bookmarkEnd w:id="4"/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Форма опросного листа</w:t>
            </w:r>
          </w:p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9CC" w:rsidRPr="008949CC" w:rsidRDefault="00861962" w:rsidP="008619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1.Опрос проводится А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принятия решения о создании парковки общего пользования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общего пользования (далее –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 xml:space="preserve"> парковка) по адресу</w:t>
            </w:r>
            <w:r w:rsidR="002277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>: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949CC" w:rsidRPr="00861962" w:rsidRDefault="008949CC" w:rsidP="00861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962">
              <w:rPr>
                <w:rFonts w:ascii="Times New Roman" w:hAnsi="Times New Roman" w:cs="Times New Roman"/>
                <w:sz w:val="24"/>
                <w:szCs w:val="28"/>
              </w:rPr>
              <w:t>(указывается адресная привязка парковки общего пользования на территории общего пользования в соответствии</w:t>
            </w:r>
            <w:r w:rsidR="00861962" w:rsidRPr="00861962">
              <w:rPr>
                <w:rFonts w:ascii="Times New Roman" w:hAnsi="Times New Roman" w:cs="Times New Roman"/>
                <w:sz w:val="24"/>
                <w:szCs w:val="28"/>
              </w:rPr>
              <w:t xml:space="preserve"> с адресной привязкой, указанной в схеме размещения парковки общего пользования)</w:t>
            </w:r>
          </w:p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9CC" w:rsidRPr="008949CC" w:rsidRDefault="00861962" w:rsidP="008619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2.Опрос проводится в период с «____» __________ 20___ года по «____» __________ 20___ года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9CC" w:rsidRPr="008949CC" w:rsidRDefault="008949CC" w:rsidP="008949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9CC" w:rsidRPr="008949CC" w:rsidRDefault="00861962" w:rsidP="008619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>Сведения о лице,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принявшем участие в опросе</w:t>
            </w:r>
            <w:r w:rsidR="0022779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86196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61962" w:rsidRPr="00861962" w:rsidRDefault="008949CC" w:rsidP="00861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61962">
              <w:rPr>
                <w:rFonts w:ascii="Times New Roman" w:hAnsi="Times New Roman" w:cs="Times New Roman"/>
                <w:sz w:val="24"/>
                <w:szCs w:val="28"/>
              </w:rPr>
              <w:t>(указываются фамилия, имя, отчество (последнее - при наличии), дата, месяц и год рождения - для физических лиц; полное наименование,</w:t>
            </w:r>
            <w:r w:rsidR="00861962" w:rsidRPr="00861962">
              <w:rPr>
                <w:rFonts w:ascii="Times New Roman" w:hAnsi="Times New Roman" w:cs="Times New Roman"/>
                <w:sz w:val="24"/>
                <w:szCs w:val="28"/>
              </w:rPr>
              <w:t xml:space="preserve"> ИНН, ОГРН юридического лица - для юридических лиц)</w:t>
            </w:r>
            <w:proofErr w:type="gramEnd"/>
          </w:p>
          <w:p w:rsidR="008949CC" w:rsidRPr="008949CC" w:rsidRDefault="008949CC" w:rsidP="00861962">
            <w:pPr>
              <w:pStyle w:val="ConsPlusNormal"/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9CC" w:rsidRPr="008949CC" w:rsidRDefault="00861962" w:rsidP="008619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>Сведения о помещении в многоквартирном доме, собственником которого является лицо, принявшее участие в опросе (с указанием реквизитов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устанавливающего документа)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86196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949CC" w:rsidRPr="00861962" w:rsidRDefault="008949CC" w:rsidP="00861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962">
              <w:rPr>
                <w:rFonts w:ascii="Times New Roman" w:hAnsi="Times New Roman" w:cs="Times New Roman"/>
                <w:sz w:val="24"/>
                <w:szCs w:val="28"/>
              </w:rPr>
              <w:t>(указываются сведения о номере многоквартирного дома и номере квартиры (комнаты в коммунальной квартире)</w:t>
            </w:r>
            <w:r w:rsidR="00861962" w:rsidRPr="0086196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61962">
              <w:rPr>
                <w:rFonts w:ascii="Times New Roman" w:hAnsi="Times New Roman" w:cs="Times New Roman"/>
                <w:sz w:val="24"/>
                <w:szCs w:val="28"/>
              </w:rPr>
              <w:t>в отношении жилых помещений и кадастровом номере помещения - в отношении нежилого помещения)</w:t>
            </w:r>
          </w:p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9CC" w:rsidRPr="008949CC" w:rsidRDefault="00861962" w:rsidP="0086196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>Сведения о законном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несовершеннолетнего лица</w:t>
            </w:r>
            <w:r w:rsidR="0022779E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86196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949CC" w:rsidRDefault="008949CC" w:rsidP="00861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1962">
              <w:rPr>
                <w:rFonts w:ascii="Times New Roman" w:hAnsi="Times New Roman" w:cs="Times New Roman"/>
                <w:sz w:val="24"/>
                <w:szCs w:val="28"/>
              </w:rPr>
              <w:t>(указываются фамилия, имя, отчество законного представителя несовершеннолетнего,</w:t>
            </w:r>
            <w:r w:rsidR="00861962" w:rsidRPr="008619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1962">
              <w:rPr>
                <w:rFonts w:ascii="Times New Roman" w:hAnsi="Times New Roman" w:cs="Times New Roman"/>
                <w:sz w:val="24"/>
                <w:szCs w:val="28"/>
              </w:rPr>
              <w:t>являющегося собственником помещения в многоквартирном доме)</w:t>
            </w:r>
          </w:p>
          <w:p w:rsidR="00861962" w:rsidRPr="00861962" w:rsidRDefault="00861962" w:rsidP="00861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49CC" w:rsidRPr="008949CC" w:rsidRDefault="00861962" w:rsidP="008949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вынесенные на опрос (мнение выражается путем проставления значка </w:t>
            </w:r>
            <w:r w:rsidR="008949CC" w:rsidRPr="008949C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</w:rPr>
              <w:drawing>
                <wp:inline distT="0" distB="0" distL="0" distR="0" wp14:anchorId="1FDD86DB" wp14:editId="108B4971">
                  <wp:extent cx="247650" cy="266700"/>
                  <wp:effectExtent l="0" t="0" r="0" b="0"/>
                  <wp:docPr id="1" name="Рисунок 1" descr="base_24478_20865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20865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 xml:space="preserve"> в одном из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дложенных вариантов ответа)</w:t>
            </w:r>
            <w:r w:rsidR="008949CC" w:rsidRPr="008949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8949CC" w:rsidRPr="008949CC" w:rsidRDefault="008949CC" w:rsidP="008619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3"/>
        <w:gridCol w:w="271"/>
        <w:gridCol w:w="433"/>
        <w:gridCol w:w="1154"/>
        <w:gridCol w:w="361"/>
        <w:gridCol w:w="299"/>
        <w:gridCol w:w="1064"/>
        <w:gridCol w:w="270"/>
        <w:gridCol w:w="1856"/>
        <w:gridCol w:w="1049"/>
        <w:gridCol w:w="270"/>
      </w:tblGrid>
      <w:tr w:rsidR="008949CC" w:rsidRPr="008949CC" w:rsidTr="00737F4E">
        <w:tc>
          <w:tcPr>
            <w:tcW w:w="90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Ваше отношение к фактам парковки транспортных средств на тротуарах, озелененных территориях, детских, спортивных площадках:</w:t>
            </w:r>
          </w:p>
        </w:tc>
      </w:tr>
      <w:tr w:rsidR="008949CC" w:rsidRPr="008949CC" w:rsidTr="00737F4E">
        <w:tc>
          <w:tcPr>
            <w:tcW w:w="1020" w:type="dxa"/>
            <w:vMerge w:val="restart"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 w:val="restart"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безразлично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CC" w:rsidRPr="008949CC" w:rsidTr="00737F4E">
        <w:tblPrEx>
          <w:tblBorders>
            <w:insideV w:val="single" w:sz="4" w:space="0" w:color="auto"/>
          </w:tblBorders>
        </w:tblPrEx>
        <w:tc>
          <w:tcPr>
            <w:tcW w:w="1020" w:type="dxa"/>
            <w:vMerge/>
            <w:tcBorders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8949CC" w:rsidRPr="008949CC" w:rsidRDefault="008949CC" w:rsidP="00894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  <w:tcBorders>
              <w:lef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vMerge/>
            <w:tcBorders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</w:tr>
      <w:tr w:rsidR="008949CC" w:rsidRPr="008949CC" w:rsidTr="00737F4E">
        <w:tc>
          <w:tcPr>
            <w:tcW w:w="1020" w:type="dxa"/>
            <w:vMerge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</w:tr>
      <w:tr w:rsidR="008949CC" w:rsidRPr="008949CC" w:rsidTr="00737F4E">
        <w:tc>
          <w:tcPr>
            <w:tcW w:w="90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6.2. Ваше мнение о наличии/отсутствии обеспеченности парковками многоквартирного дома, собственником помещения в котором Вы являетесь:</w:t>
            </w:r>
          </w:p>
        </w:tc>
      </w:tr>
      <w:tr w:rsidR="008949CC" w:rsidRPr="008949CC" w:rsidTr="00737F4E">
        <w:tc>
          <w:tcPr>
            <w:tcW w:w="2747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имеется обеспеченность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Merge w:val="restart"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отсутствует обеспеченность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CC" w:rsidRPr="008949CC" w:rsidTr="00737F4E">
        <w:tblPrEx>
          <w:tblBorders>
            <w:insideV w:val="single" w:sz="4" w:space="0" w:color="auto"/>
          </w:tblBorders>
        </w:tblPrEx>
        <w:tc>
          <w:tcPr>
            <w:tcW w:w="2747" w:type="dxa"/>
            <w:gridSpan w:val="4"/>
            <w:vMerge/>
            <w:tcBorders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Merge/>
            <w:tcBorders>
              <w:lef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4"/>
            <w:vMerge/>
            <w:tcBorders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</w:tr>
      <w:tr w:rsidR="008949CC" w:rsidRPr="008949CC" w:rsidTr="00737F4E">
        <w:tc>
          <w:tcPr>
            <w:tcW w:w="274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Merge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</w:tr>
      <w:tr w:rsidR="008949CC" w:rsidRPr="008949CC" w:rsidTr="00737F4E">
        <w:tc>
          <w:tcPr>
            <w:tcW w:w="90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6.3. Создание парковки общего пользования на территории общего пользования, предлагаемой к размещению:</w:t>
            </w:r>
          </w:p>
        </w:tc>
      </w:tr>
      <w:tr w:rsidR="008949CC" w:rsidRPr="008949CC" w:rsidTr="00737F4E">
        <w:tc>
          <w:tcPr>
            <w:tcW w:w="2747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Merge w:val="restart"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CC" w:rsidRPr="008949CC" w:rsidTr="00737F4E">
        <w:tblPrEx>
          <w:tblBorders>
            <w:insideV w:val="single" w:sz="4" w:space="0" w:color="auto"/>
          </w:tblBorders>
        </w:tblPrEx>
        <w:tc>
          <w:tcPr>
            <w:tcW w:w="2747" w:type="dxa"/>
            <w:gridSpan w:val="4"/>
            <w:vMerge/>
            <w:tcBorders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Merge/>
            <w:tcBorders>
              <w:lef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4"/>
            <w:vMerge/>
            <w:tcBorders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</w:tr>
      <w:tr w:rsidR="008949CC" w:rsidRPr="008949CC" w:rsidTr="00737F4E">
        <w:tc>
          <w:tcPr>
            <w:tcW w:w="274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Merge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</w:tr>
      <w:tr w:rsidR="008949CC" w:rsidRPr="008949CC" w:rsidTr="00737F4E">
        <w:tc>
          <w:tcPr>
            <w:tcW w:w="90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6.4. С назначением парковки общего пользования на территории общего пользования, предлагаемой к размещению:</w:t>
            </w:r>
          </w:p>
        </w:tc>
      </w:tr>
      <w:tr w:rsidR="008949CC" w:rsidRPr="008949CC" w:rsidTr="00737F4E">
        <w:tc>
          <w:tcPr>
            <w:tcW w:w="2747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согласен (согласна)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Merge w:val="restart"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gridSpan w:val="4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не согласен (не согласна)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9CC" w:rsidRPr="008949CC" w:rsidTr="00737F4E">
        <w:tblPrEx>
          <w:tblBorders>
            <w:insideV w:val="single" w:sz="4" w:space="0" w:color="auto"/>
          </w:tblBorders>
        </w:tblPrEx>
        <w:tc>
          <w:tcPr>
            <w:tcW w:w="2747" w:type="dxa"/>
            <w:gridSpan w:val="4"/>
            <w:vMerge/>
            <w:tcBorders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Merge/>
            <w:tcBorders>
              <w:lef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4"/>
            <w:vMerge/>
            <w:tcBorders>
              <w:bottom w:val="nil"/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</w:tr>
      <w:tr w:rsidR="008949CC" w:rsidRPr="008949CC" w:rsidTr="00737F4E">
        <w:tblPrEx>
          <w:tblBorders>
            <w:insideH w:val="nil"/>
          </w:tblBorders>
        </w:tblPrEx>
        <w:tc>
          <w:tcPr>
            <w:tcW w:w="2747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Merge/>
            <w:tcBorders>
              <w:left w:val="nil"/>
              <w:right w:val="single" w:sz="4" w:space="0" w:color="auto"/>
            </w:tcBorders>
          </w:tcPr>
          <w:p w:rsidR="008949CC" w:rsidRPr="008949CC" w:rsidRDefault="008949CC" w:rsidP="008949CC">
            <w:pPr>
              <w:rPr>
                <w:sz w:val="28"/>
                <w:szCs w:val="28"/>
              </w:rPr>
            </w:pPr>
          </w:p>
        </w:tc>
        <w:tc>
          <w:tcPr>
            <w:tcW w:w="480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свой вариант назначения парковки:</w:t>
            </w:r>
          </w:p>
          <w:p w:rsidR="008949CC" w:rsidRPr="008949CC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C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8949CC" w:rsidRPr="008949CC" w:rsidRDefault="008949CC" w:rsidP="00894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8949CC" w:rsidP="00227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2277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27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79E">
        <w:rPr>
          <w:rFonts w:ascii="Times New Roman" w:hAnsi="Times New Roman" w:cs="Times New Roman"/>
          <w:sz w:val="28"/>
          <w:szCs w:val="28"/>
        </w:rPr>
        <w:t>от 27.07.2006 № 152-ФЗ «О персональных данных»</w:t>
      </w:r>
      <w:r w:rsidRPr="008949CC">
        <w:rPr>
          <w:rFonts w:ascii="Times New Roman" w:hAnsi="Times New Roman" w:cs="Times New Roman"/>
          <w:sz w:val="28"/>
          <w:szCs w:val="28"/>
        </w:rPr>
        <w:t xml:space="preserve"> даю свое согласие на обработку своих персональных данных </w:t>
      </w:r>
      <w:r w:rsidR="0022779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949C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2779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8949CC">
        <w:rPr>
          <w:rFonts w:ascii="Times New Roman" w:hAnsi="Times New Roman" w:cs="Times New Roman"/>
          <w:sz w:val="28"/>
          <w:szCs w:val="28"/>
        </w:rPr>
        <w:t>.</w:t>
      </w:r>
    </w:p>
    <w:p w:rsidR="0022779E" w:rsidRDefault="008949CC" w:rsidP="00227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Настоящее согласие дается на обработку своих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пункте 1 настоящего опросного листа.</w:t>
      </w:r>
    </w:p>
    <w:p w:rsidR="0022779E" w:rsidRDefault="008949CC" w:rsidP="00227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9CC"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совершение любых действий (операций) или совокупности действий (операций), совершаемых с </w:t>
      </w:r>
      <w:r w:rsidRPr="008949CC">
        <w:rPr>
          <w:rFonts w:ascii="Times New Roman" w:hAnsi="Times New Roman" w:cs="Times New Roman"/>
          <w:sz w:val="28"/>
          <w:szCs w:val="28"/>
        </w:rPr>
        <w:lastRenderedPageBreak/>
        <w:t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2779E" w:rsidRDefault="008949CC" w:rsidP="00227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Настоящее согласие действует бессрочно и может быть отозвано мной в любое время посредством подачи п</w:t>
      </w:r>
      <w:r w:rsidR="0022779E">
        <w:rPr>
          <w:rFonts w:ascii="Times New Roman" w:hAnsi="Times New Roman" w:cs="Times New Roman"/>
          <w:sz w:val="28"/>
          <w:szCs w:val="28"/>
        </w:rPr>
        <w:t>исьменного заявления об этом в А</w:t>
      </w:r>
      <w:r w:rsidRPr="008949CC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 w:rsidR="0022779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8949CC">
        <w:rPr>
          <w:rFonts w:ascii="Times New Roman" w:hAnsi="Times New Roman" w:cs="Times New Roman"/>
          <w:sz w:val="28"/>
          <w:szCs w:val="28"/>
        </w:rPr>
        <w:t>.</w:t>
      </w:r>
    </w:p>
    <w:p w:rsidR="008949CC" w:rsidRPr="008949CC" w:rsidRDefault="008949CC" w:rsidP="00227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9CC">
        <w:rPr>
          <w:rFonts w:ascii="Times New Roman" w:hAnsi="Times New Roman" w:cs="Times New Roman"/>
          <w:sz w:val="28"/>
          <w:szCs w:val="28"/>
        </w:rPr>
        <w:t>Настоящее согласие выражено мной свободно, своей волей и в своем интересе.</w:t>
      </w:r>
    </w:p>
    <w:p w:rsidR="008949CC" w:rsidRPr="008949CC" w:rsidRDefault="008949CC" w:rsidP="008949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2"/>
        <w:gridCol w:w="1587"/>
        <w:gridCol w:w="2665"/>
      </w:tblGrid>
      <w:tr w:rsidR="008949CC" w:rsidRPr="0022779E" w:rsidTr="00737F4E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22779E" w:rsidRPr="0022779E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79E">
              <w:rPr>
                <w:rFonts w:ascii="Times New Roman" w:hAnsi="Times New Roman" w:cs="Times New Roman"/>
                <w:sz w:val="28"/>
                <w:szCs w:val="28"/>
              </w:rPr>
              <w:t>Дата зап</w:t>
            </w:r>
            <w:r w:rsidR="0022779E" w:rsidRPr="0022779E">
              <w:rPr>
                <w:rFonts w:ascii="Times New Roman" w:hAnsi="Times New Roman" w:cs="Times New Roman"/>
                <w:sz w:val="28"/>
                <w:szCs w:val="28"/>
              </w:rPr>
              <w:t>олнения «___»</w:t>
            </w:r>
            <w:r w:rsidR="0022779E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22779E">
              <w:rPr>
                <w:rFonts w:ascii="Times New Roman" w:hAnsi="Times New Roman" w:cs="Times New Roman"/>
                <w:sz w:val="28"/>
                <w:szCs w:val="28"/>
              </w:rPr>
              <w:t>__ 20__</w:t>
            </w:r>
            <w:r w:rsidR="00227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9CC" w:rsidRPr="0022779E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949CC" w:rsidRPr="0022779E" w:rsidRDefault="0022779E" w:rsidP="008949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949CC" w:rsidRPr="0022779E">
              <w:rPr>
                <w:rFonts w:ascii="Times New Roman" w:hAnsi="Times New Roman" w:cs="Times New Roman"/>
                <w:sz w:val="28"/>
                <w:szCs w:val="28"/>
              </w:rPr>
              <w:t>___/</w:t>
            </w:r>
          </w:p>
          <w:p w:rsidR="008949CC" w:rsidRPr="0022779E" w:rsidRDefault="008949CC" w:rsidP="00894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79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949CC" w:rsidRPr="0022779E" w:rsidRDefault="008949CC" w:rsidP="008949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779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949CC" w:rsidRPr="0022779E" w:rsidRDefault="008949CC" w:rsidP="00894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79E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949CC" w:rsidRPr="0022779E" w:rsidTr="00737F4E">
        <w:tc>
          <w:tcPr>
            <w:tcW w:w="9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9CC" w:rsidRPr="0022779E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79E">
              <w:rPr>
                <w:rFonts w:ascii="Times New Roman" w:hAnsi="Times New Roman" w:cs="Times New Roman"/>
                <w:sz w:val="28"/>
                <w:szCs w:val="28"/>
              </w:rPr>
              <w:t>Дата и номер</w:t>
            </w:r>
            <w:r w:rsidR="0022779E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опросного листа</w:t>
            </w:r>
          </w:p>
          <w:p w:rsidR="008949CC" w:rsidRPr="0022779E" w:rsidRDefault="0022779E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 20___ года №</w:t>
            </w:r>
            <w:r w:rsidR="008949CC" w:rsidRPr="0022779E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8949CC" w:rsidRPr="0022779E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9CC" w:rsidRPr="0022779E" w:rsidRDefault="008949CC" w:rsidP="00894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79E">
              <w:rPr>
                <w:rFonts w:ascii="Times New Roman" w:hAnsi="Times New Roman" w:cs="Times New Roman"/>
                <w:sz w:val="28"/>
                <w:szCs w:val="28"/>
              </w:rPr>
              <w:t>Подпись (расшифровка подписи) должностного лица: ______________________</w:t>
            </w:r>
          </w:p>
        </w:tc>
      </w:tr>
    </w:tbl>
    <w:p w:rsidR="008949CC" w:rsidRDefault="008949CC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9E" w:rsidRPr="0022779E" w:rsidRDefault="0022779E" w:rsidP="0022779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2779E" w:rsidRPr="0022779E" w:rsidRDefault="0022779E" w:rsidP="002277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779E">
        <w:rPr>
          <w:rFonts w:ascii="Times New Roman" w:hAnsi="Times New Roman" w:cs="Times New Roman"/>
          <w:sz w:val="24"/>
          <w:szCs w:val="28"/>
        </w:rPr>
        <w:t>* С</w:t>
      </w:r>
      <w:r>
        <w:rPr>
          <w:rFonts w:ascii="Times New Roman" w:hAnsi="Times New Roman" w:cs="Times New Roman"/>
          <w:sz w:val="24"/>
          <w:szCs w:val="28"/>
        </w:rPr>
        <w:t>ведения, подлежащие заполнению А</w:t>
      </w:r>
      <w:r w:rsidRPr="0022779E">
        <w:rPr>
          <w:rFonts w:ascii="Times New Roman" w:hAnsi="Times New Roman" w:cs="Times New Roman"/>
          <w:sz w:val="24"/>
          <w:szCs w:val="28"/>
        </w:rPr>
        <w:t xml:space="preserve">дминистрацией города </w:t>
      </w:r>
      <w:r>
        <w:rPr>
          <w:rFonts w:ascii="Times New Roman" w:hAnsi="Times New Roman" w:cs="Times New Roman"/>
          <w:sz w:val="24"/>
          <w:szCs w:val="28"/>
        </w:rPr>
        <w:t>Ханты-Мансийска</w:t>
      </w:r>
      <w:r w:rsidRPr="0022779E">
        <w:rPr>
          <w:rFonts w:ascii="Times New Roman" w:hAnsi="Times New Roman" w:cs="Times New Roman"/>
          <w:sz w:val="24"/>
          <w:szCs w:val="28"/>
        </w:rPr>
        <w:t>.</w:t>
      </w:r>
    </w:p>
    <w:p w:rsidR="0022779E" w:rsidRPr="0022779E" w:rsidRDefault="0022779E" w:rsidP="002277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779E">
        <w:rPr>
          <w:rFonts w:ascii="Times New Roman" w:hAnsi="Times New Roman" w:cs="Times New Roman"/>
          <w:sz w:val="24"/>
          <w:szCs w:val="28"/>
        </w:rPr>
        <w:t>** Сведения, подлежащие обязательному заполнению участником опроса.</w:t>
      </w:r>
    </w:p>
    <w:p w:rsidR="0022779E" w:rsidRPr="0022779E" w:rsidRDefault="0022779E" w:rsidP="002277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2779E">
        <w:rPr>
          <w:rFonts w:ascii="Times New Roman" w:hAnsi="Times New Roman" w:cs="Times New Roman"/>
          <w:sz w:val="24"/>
          <w:szCs w:val="28"/>
        </w:rPr>
        <w:t>*** Сведения, подлежащие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sectPr w:rsidR="0022779E" w:rsidRPr="0022779E" w:rsidSect="0022779E">
      <w:pgSz w:w="11906" w:h="16838"/>
      <w:pgMar w:top="1418" w:right="1276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79" w:rsidRDefault="00CD3479" w:rsidP="007B72F0">
      <w:r>
        <w:separator/>
      </w:r>
    </w:p>
  </w:endnote>
  <w:endnote w:type="continuationSeparator" w:id="0">
    <w:p w:rsidR="00CD3479" w:rsidRDefault="00CD3479" w:rsidP="007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79" w:rsidRDefault="00CD3479" w:rsidP="007B72F0">
      <w:r>
        <w:separator/>
      </w:r>
    </w:p>
  </w:footnote>
  <w:footnote w:type="continuationSeparator" w:id="0">
    <w:p w:rsidR="00CD3479" w:rsidRDefault="00CD3479" w:rsidP="007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14D"/>
    <w:multiLevelType w:val="multilevel"/>
    <w:tmpl w:val="547A64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9900FB5"/>
    <w:multiLevelType w:val="multilevel"/>
    <w:tmpl w:val="CBDEB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5F49ED"/>
    <w:multiLevelType w:val="hybridMultilevel"/>
    <w:tmpl w:val="2B20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85392"/>
    <w:multiLevelType w:val="multilevel"/>
    <w:tmpl w:val="EFBA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B676533"/>
    <w:multiLevelType w:val="multilevel"/>
    <w:tmpl w:val="E234A18E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7D"/>
    <w:rsid w:val="000002E8"/>
    <w:rsid w:val="000036BF"/>
    <w:rsid w:val="00016B9C"/>
    <w:rsid w:val="0002372F"/>
    <w:rsid w:val="000263A9"/>
    <w:rsid w:val="000344D4"/>
    <w:rsid w:val="000355FF"/>
    <w:rsid w:val="00057B44"/>
    <w:rsid w:val="000965C3"/>
    <w:rsid w:val="000A633C"/>
    <w:rsid w:val="000C5D58"/>
    <w:rsid w:val="000D5FC1"/>
    <w:rsid w:val="001015CE"/>
    <w:rsid w:val="001240FD"/>
    <w:rsid w:val="00124CA3"/>
    <w:rsid w:val="00131E1B"/>
    <w:rsid w:val="00165A5D"/>
    <w:rsid w:val="00183230"/>
    <w:rsid w:val="0020476A"/>
    <w:rsid w:val="00210EE6"/>
    <w:rsid w:val="0022779E"/>
    <w:rsid w:val="00247818"/>
    <w:rsid w:val="002B0A04"/>
    <w:rsid w:val="002C153D"/>
    <w:rsid w:val="002D4476"/>
    <w:rsid w:val="002E65E8"/>
    <w:rsid w:val="00314F39"/>
    <w:rsid w:val="00323039"/>
    <w:rsid w:val="0033262F"/>
    <w:rsid w:val="00343FB6"/>
    <w:rsid w:val="003559A4"/>
    <w:rsid w:val="00372D7E"/>
    <w:rsid w:val="0037623F"/>
    <w:rsid w:val="003908C2"/>
    <w:rsid w:val="003B4736"/>
    <w:rsid w:val="003C06F7"/>
    <w:rsid w:val="003C7EB5"/>
    <w:rsid w:val="003D414B"/>
    <w:rsid w:val="003F4B03"/>
    <w:rsid w:val="00402901"/>
    <w:rsid w:val="00414C89"/>
    <w:rsid w:val="00433601"/>
    <w:rsid w:val="004724F6"/>
    <w:rsid w:val="0049425C"/>
    <w:rsid w:val="004A4FE4"/>
    <w:rsid w:val="004D1FC4"/>
    <w:rsid w:val="005021D4"/>
    <w:rsid w:val="00506643"/>
    <w:rsid w:val="00535C75"/>
    <w:rsid w:val="00544C71"/>
    <w:rsid w:val="00582BF8"/>
    <w:rsid w:val="00585CFB"/>
    <w:rsid w:val="005A12BC"/>
    <w:rsid w:val="005B4404"/>
    <w:rsid w:val="005C325E"/>
    <w:rsid w:val="005D26B5"/>
    <w:rsid w:val="005F1821"/>
    <w:rsid w:val="00625AD5"/>
    <w:rsid w:val="00633558"/>
    <w:rsid w:val="006367C6"/>
    <w:rsid w:val="006552F1"/>
    <w:rsid w:val="006600AD"/>
    <w:rsid w:val="00660F21"/>
    <w:rsid w:val="00663F05"/>
    <w:rsid w:val="00664CA2"/>
    <w:rsid w:val="00673E81"/>
    <w:rsid w:val="006C3827"/>
    <w:rsid w:val="006C5C42"/>
    <w:rsid w:val="006C6CA5"/>
    <w:rsid w:val="006F5E2C"/>
    <w:rsid w:val="00701008"/>
    <w:rsid w:val="0071065A"/>
    <w:rsid w:val="00712AEB"/>
    <w:rsid w:val="00715BD9"/>
    <w:rsid w:val="007407BE"/>
    <w:rsid w:val="0075127B"/>
    <w:rsid w:val="007575A4"/>
    <w:rsid w:val="00761EED"/>
    <w:rsid w:val="00766C06"/>
    <w:rsid w:val="00790663"/>
    <w:rsid w:val="007958EE"/>
    <w:rsid w:val="007A77F5"/>
    <w:rsid w:val="007B72F0"/>
    <w:rsid w:val="008361FC"/>
    <w:rsid w:val="00844390"/>
    <w:rsid w:val="00845ED3"/>
    <w:rsid w:val="00857690"/>
    <w:rsid w:val="00861962"/>
    <w:rsid w:val="008708FC"/>
    <w:rsid w:val="00892D58"/>
    <w:rsid w:val="008949CC"/>
    <w:rsid w:val="008A2AE0"/>
    <w:rsid w:val="008A6FF8"/>
    <w:rsid w:val="008B5508"/>
    <w:rsid w:val="00912B74"/>
    <w:rsid w:val="009157D7"/>
    <w:rsid w:val="00917A66"/>
    <w:rsid w:val="009259E2"/>
    <w:rsid w:val="00953582"/>
    <w:rsid w:val="009738A7"/>
    <w:rsid w:val="009B6D78"/>
    <w:rsid w:val="009D1846"/>
    <w:rsid w:val="009E61B2"/>
    <w:rsid w:val="00A37704"/>
    <w:rsid w:val="00A86BF3"/>
    <w:rsid w:val="00A95942"/>
    <w:rsid w:val="00AB05D8"/>
    <w:rsid w:val="00AB41F5"/>
    <w:rsid w:val="00AF75C5"/>
    <w:rsid w:val="00B04CBB"/>
    <w:rsid w:val="00B16CC9"/>
    <w:rsid w:val="00B23DA5"/>
    <w:rsid w:val="00B3221A"/>
    <w:rsid w:val="00B36100"/>
    <w:rsid w:val="00B514A2"/>
    <w:rsid w:val="00B52FDE"/>
    <w:rsid w:val="00B56CE2"/>
    <w:rsid w:val="00B71146"/>
    <w:rsid w:val="00B72C4D"/>
    <w:rsid w:val="00B748D1"/>
    <w:rsid w:val="00B82B11"/>
    <w:rsid w:val="00B877EF"/>
    <w:rsid w:val="00B976D6"/>
    <w:rsid w:val="00BB278D"/>
    <w:rsid w:val="00BD6F03"/>
    <w:rsid w:val="00C40261"/>
    <w:rsid w:val="00C43C2F"/>
    <w:rsid w:val="00C542F0"/>
    <w:rsid w:val="00C66AAA"/>
    <w:rsid w:val="00C80963"/>
    <w:rsid w:val="00C82067"/>
    <w:rsid w:val="00C9285E"/>
    <w:rsid w:val="00C96FE8"/>
    <w:rsid w:val="00CA2FB6"/>
    <w:rsid w:val="00CB4B4C"/>
    <w:rsid w:val="00CD03F6"/>
    <w:rsid w:val="00CD0C98"/>
    <w:rsid w:val="00CD3479"/>
    <w:rsid w:val="00CE608B"/>
    <w:rsid w:val="00D0781C"/>
    <w:rsid w:val="00D16321"/>
    <w:rsid w:val="00D24013"/>
    <w:rsid w:val="00D4259F"/>
    <w:rsid w:val="00D46BEF"/>
    <w:rsid w:val="00D473A1"/>
    <w:rsid w:val="00D5500A"/>
    <w:rsid w:val="00D65995"/>
    <w:rsid w:val="00D714EC"/>
    <w:rsid w:val="00DA227D"/>
    <w:rsid w:val="00DC23EA"/>
    <w:rsid w:val="00DD1EA6"/>
    <w:rsid w:val="00DE6B1E"/>
    <w:rsid w:val="00DF53CD"/>
    <w:rsid w:val="00E04BFA"/>
    <w:rsid w:val="00E36686"/>
    <w:rsid w:val="00E41378"/>
    <w:rsid w:val="00E51731"/>
    <w:rsid w:val="00E53588"/>
    <w:rsid w:val="00E62C0D"/>
    <w:rsid w:val="00E65438"/>
    <w:rsid w:val="00E67345"/>
    <w:rsid w:val="00EA5F38"/>
    <w:rsid w:val="00ED0C28"/>
    <w:rsid w:val="00ED62CE"/>
    <w:rsid w:val="00EE1B50"/>
    <w:rsid w:val="00EF32E9"/>
    <w:rsid w:val="00EF39CC"/>
    <w:rsid w:val="00F13475"/>
    <w:rsid w:val="00F17532"/>
    <w:rsid w:val="00F17D26"/>
    <w:rsid w:val="00F24E8D"/>
    <w:rsid w:val="00F271F0"/>
    <w:rsid w:val="00F36034"/>
    <w:rsid w:val="00F53497"/>
    <w:rsid w:val="00F63783"/>
    <w:rsid w:val="00F96CA3"/>
    <w:rsid w:val="00FC3247"/>
    <w:rsid w:val="00FC6A1F"/>
    <w:rsid w:val="00FE42F6"/>
    <w:rsid w:val="00FF6DD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227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A227D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6C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6FF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7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EE1B50"/>
  </w:style>
  <w:style w:type="paragraph" w:styleId="a8">
    <w:name w:val="No Spacing"/>
    <w:uiPriority w:val="1"/>
    <w:qFormat/>
    <w:rsid w:val="00C4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B72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7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72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7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314F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4F39"/>
  </w:style>
  <w:style w:type="character" w:customStyle="1" w:styleId="af">
    <w:name w:val="Текст примечания Знак"/>
    <w:basedOn w:val="a0"/>
    <w:link w:val="ae"/>
    <w:uiPriority w:val="99"/>
    <w:semiHidden/>
    <w:rsid w:val="00314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4F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4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3F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DF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227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A227D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2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6C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6FF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7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EE1B50"/>
  </w:style>
  <w:style w:type="paragraph" w:styleId="a8">
    <w:name w:val="No Spacing"/>
    <w:uiPriority w:val="1"/>
    <w:qFormat/>
    <w:rsid w:val="00C4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B72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7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72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7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314F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14F39"/>
  </w:style>
  <w:style w:type="character" w:customStyle="1" w:styleId="af">
    <w:name w:val="Текст примечания Знак"/>
    <w:basedOn w:val="a0"/>
    <w:link w:val="ae"/>
    <w:uiPriority w:val="99"/>
    <w:semiHidden/>
    <w:rsid w:val="00314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4F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14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3F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DF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A31BA3B6579740C4C61431685BDC2B6C6A247D1136D016ADC534609CBE85FB3F5974588C6214ACDA9D384A94M5tF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A31BA3B6579740C4C61431685BDC2B6D6020711C3AD016ADC534609CBE85FB2D592C548E630BADDA886E1BD20A451783260BF65F9EC3AEMC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1AE6-DFDE-4CB3-A8F7-6AF2D3AE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Крутилина Ульяна Фёдоровна</dc:creator>
  <cp:lastModifiedBy>Шапошников Алексей Сергеевич</cp:lastModifiedBy>
  <cp:revision>7</cp:revision>
  <cp:lastPrinted>2020-01-23T04:32:00Z</cp:lastPrinted>
  <dcterms:created xsi:type="dcterms:W3CDTF">2020-04-21T09:25:00Z</dcterms:created>
  <dcterms:modified xsi:type="dcterms:W3CDTF">2020-04-22T07:26:00Z</dcterms:modified>
</cp:coreProperties>
</file>