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A4" w:rsidRPr="0042631D" w:rsidRDefault="00CA54A4" w:rsidP="00CA54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60"/>
          <w:szCs w:val="60"/>
          <w:lang w:eastAsia="ru-RU"/>
        </w:rPr>
      </w:pPr>
      <w:r w:rsidRPr="0042631D">
        <w:rPr>
          <w:rFonts w:ascii="Times New Roman" w:eastAsia="Times New Roman" w:hAnsi="Times New Roman" w:cs="Times New Roman"/>
          <w:b/>
          <w:bCs/>
          <w:sz w:val="60"/>
          <w:szCs w:val="60"/>
          <w:lang w:eastAsia="ru-RU"/>
        </w:rPr>
        <w:t>Уважаемые собственники!</w:t>
      </w:r>
    </w:p>
    <w:p w:rsidR="0042631D" w:rsidRDefault="0042631D" w:rsidP="00332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A54A4" w:rsidRPr="0042631D" w:rsidRDefault="00CA54A4" w:rsidP="003327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CA54A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соответствии с требованиями статьи 189 Жилищного кодекса Российской Федерации и статьи 15.1 закона Ханты-Мансийского автономного округа – Югры от 01.07.2013 </w:t>
      </w:r>
      <w:r w:rsidR="0081401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 w:rsidRPr="00CA54A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№ 54-оз </w:t>
      </w:r>
      <w:r w:rsidRPr="005D2BA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 официальном сайте Югорского фонда капитального ремонта в разделе </w:t>
      </w:r>
      <w:r w:rsidRPr="005D2BA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«Уведомление о капремонте»</w:t>
      </w:r>
      <w:r w:rsidRPr="005D2BA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332743" w:rsidRPr="005D2BA8">
        <w:rPr>
          <w:rFonts w:ascii="Times New Roman" w:eastAsia="Times New Roman" w:hAnsi="Times New Roman" w:cs="Times New Roman"/>
          <w:sz w:val="36"/>
          <w:szCs w:val="36"/>
          <w:lang w:eastAsia="ru-RU"/>
        </w:rPr>
        <w:t>(</w:t>
      </w:r>
      <w:hyperlink r:id="rId6" w:history="1">
        <w:r w:rsidR="00332743" w:rsidRPr="005D2BA8">
          <w:rPr>
            <w:rStyle w:val="a5"/>
            <w:rFonts w:ascii="Times New Roman" w:eastAsia="Times New Roman" w:hAnsi="Times New Roman" w:cs="Times New Roman"/>
            <w:sz w:val="36"/>
            <w:szCs w:val="36"/>
            <w:lang w:eastAsia="ru-RU"/>
          </w:rPr>
          <w:t>http://kapremontugra.ru/index.php/uvedomlenie-sobstvennikov-o-provedenii-kapitalnogo-remonta</w:t>
        </w:r>
      </w:hyperlink>
      <w:r w:rsidR="00332743" w:rsidRPr="005D2BA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) </w:t>
      </w:r>
      <w:r w:rsidRPr="005D2BA8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размещены </w:t>
      </w:r>
      <w:r w:rsidRPr="0042631D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предложения жителям многоквартирных домов, в которых капитальный ремонт согласно краткосрочному плану, утвержденному постановлением Правительства ХМАО-Югры  от 26.04.2019 №136-п предусмотрен в</w:t>
      </w:r>
      <w:proofErr w:type="gramEnd"/>
      <w:r w:rsidRPr="0042631D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плановый период 2020 - 2022 годы</w:t>
      </w:r>
      <w:r w:rsidRPr="0042631D">
        <w:rPr>
          <w:rFonts w:ascii="Times New Roman" w:eastAsia="Times New Roman" w:hAnsi="Times New Roman" w:cs="Times New Roman"/>
          <w:sz w:val="36"/>
          <w:szCs w:val="36"/>
          <w:lang w:eastAsia="ru-RU"/>
        </w:rPr>
        <w:t>:</w:t>
      </w:r>
    </w:p>
    <w:p w:rsidR="00CA54A4" w:rsidRPr="00CA54A4" w:rsidRDefault="00CA54A4" w:rsidP="00332743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54A4">
        <w:rPr>
          <w:rFonts w:ascii="Times New Roman" w:eastAsia="Times New Roman" w:hAnsi="Times New Roman" w:cs="Times New Roman"/>
          <w:sz w:val="36"/>
          <w:szCs w:val="36"/>
          <w:lang w:eastAsia="ru-RU"/>
        </w:rPr>
        <w:t>О сроке начала капитального ремонта;</w:t>
      </w:r>
    </w:p>
    <w:p w:rsidR="00CA54A4" w:rsidRPr="00CA54A4" w:rsidRDefault="00CA54A4" w:rsidP="00332743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54A4">
        <w:rPr>
          <w:rFonts w:ascii="Times New Roman" w:eastAsia="Times New Roman" w:hAnsi="Times New Roman" w:cs="Times New Roman"/>
          <w:sz w:val="36"/>
          <w:szCs w:val="36"/>
          <w:lang w:eastAsia="ru-RU"/>
        </w:rPr>
        <w:t>О необходимом перечне и объеме услуг и (или) работ;</w:t>
      </w:r>
    </w:p>
    <w:p w:rsidR="00CA54A4" w:rsidRPr="00CA54A4" w:rsidRDefault="00CA54A4" w:rsidP="00332743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54A4">
        <w:rPr>
          <w:rFonts w:ascii="Times New Roman" w:eastAsia="Times New Roman" w:hAnsi="Times New Roman" w:cs="Times New Roman"/>
          <w:sz w:val="36"/>
          <w:szCs w:val="36"/>
          <w:lang w:eastAsia="ru-RU"/>
        </w:rPr>
        <w:t>О стоимости проведения работ;</w:t>
      </w:r>
    </w:p>
    <w:p w:rsidR="00CA54A4" w:rsidRPr="00CA54A4" w:rsidRDefault="00CA54A4" w:rsidP="00332743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A54A4">
        <w:rPr>
          <w:rFonts w:ascii="Times New Roman" w:eastAsia="Times New Roman" w:hAnsi="Times New Roman" w:cs="Times New Roman"/>
          <w:sz w:val="36"/>
          <w:szCs w:val="36"/>
          <w:lang w:eastAsia="ru-RU"/>
        </w:rPr>
        <w:t>О порядке и об источниках финансирования капитального ремонта общего имущества в многоквартирных домах.</w:t>
      </w:r>
    </w:p>
    <w:p w:rsidR="00D92E2A" w:rsidRPr="005D2BA8" w:rsidRDefault="00CA54A4" w:rsidP="00332743">
      <w:pPr>
        <w:jc w:val="center"/>
        <w:rPr>
          <w:rFonts w:ascii="Times New Roman" w:hAnsi="Times New Roman" w:cs="Times New Roman"/>
          <w:sz w:val="36"/>
          <w:szCs w:val="36"/>
        </w:rPr>
      </w:pPr>
      <w:r w:rsidRPr="005D2BA8">
        <w:rPr>
          <w:rFonts w:ascii="Times New Roman" w:hAnsi="Times New Roman" w:cs="Times New Roman"/>
          <w:sz w:val="36"/>
          <w:szCs w:val="36"/>
        </w:rPr>
        <w:t xml:space="preserve">Вам необходимо </w:t>
      </w:r>
      <w:r w:rsidRPr="005D2BA8">
        <w:rPr>
          <w:rFonts w:ascii="Times New Roman" w:hAnsi="Times New Roman" w:cs="Times New Roman"/>
          <w:b/>
          <w:sz w:val="36"/>
          <w:szCs w:val="36"/>
          <w:u w:val="single"/>
        </w:rPr>
        <w:t xml:space="preserve">в срок до 1августа </w:t>
      </w:r>
      <w:r w:rsidR="005D2BA8" w:rsidRPr="005D2BA8">
        <w:rPr>
          <w:rFonts w:ascii="Times New Roman" w:hAnsi="Times New Roman" w:cs="Times New Roman"/>
          <w:b/>
          <w:sz w:val="36"/>
          <w:szCs w:val="36"/>
          <w:u w:val="single"/>
        </w:rPr>
        <w:t>2019 года</w:t>
      </w:r>
      <w:r w:rsidR="00332743" w:rsidRPr="005D2BA8">
        <w:rPr>
          <w:rFonts w:ascii="Times New Roman" w:hAnsi="Times New Roman" w:cs="Times New Roman"/>
          <w:sz w:val="36"/>
          <w:szCs w:val="36"/>
        </w:rPr>
        <w:t xml:space="preserve"> рассмотреть указанные предложения и принять на общем собрании собственников решение о проведении капитального ремонта общего имущества. Данное решение должно быть направлено в Югорский фонд капитального ремонта </w:t>
      </w:r>
      <w:r w:rsidR="00332743" w:rsidRPr="005D2BA8">
        <w:rPr>
          <w:rFonts w:ascii="Times New Roman" w:hAnsi="Times New Roman" w:cs="Times New Roman"/>
          <w:b/>
          <w:sz w:val="36"/>
          <w:szCs w:val="36"/>
          <w:u w:val="single"/>
        </w:rPr>
        <w:t xml:space="preserve">в </w:t>
      </w:r>
      <w:proofErr w:type="gramStart"/>
      <w:r w:rsidR="00332743" w:rsidRPr="005D2BA8">
        <w:rPr>
          <w:rFonts w:ascii="Times New Roman" w:hAnsi="Times New Roman" w:cs="Times New Roman"/>
          <w:b/>
          <w:sz w:val="36"/>
          <w:szCs w:val="36"/>
          <w:u w:val="single"/>
        </w:rPr>
        <w:t>срок</w:t>
      </w:r>
      <w:proofErr w:type="gramEnd"/>
      <w:r w:rsidR="00332743" w:rsidRPr="005D2BA8">
        <w:rPr>
          <w:rFonts w:ascii="Times New Roman" w:hAnsi="Times New Roman" w:cs="Times New Roman"/>
          <w:b/>
          <w:sz w:val="36"/>
          <w:szCs w:val="36"/>
          <w:u w:val="single"/>
        </w:rPr>
        <w:t xml:space="preserve"> не превышающий пяти рабочих дней</w:t>
      </w:r>
      <w:r w:rsidR="00332743" w:rsidRPr="005D2BA8">
        <w:rPr>
          <w:rFonts w:ascii="Times New Roman" w:hAnsi="Times New Roman" w:cs="Times New Roman"/>
          <w:sz w:val="36"/>
          <w:szCs w:val="36"/>
        </w:rPr>
        <w:t xml:space="preserve"> со дня принятия такого решения.</w:t>
      </w:r>
    </w:p>
    <w:p w:rsidR="005D2BA8" w:rsidRDefault="005D2BA8" w:rsidP="005D2BA8">
      <w:bookmarkStart w:id="0" w:name="_GoBack"/>
      <w:bookmarkEnd w:id="0"/>
    </w:p>
    <w:p w:rsidR="00332743" w:rsidRDefault="00332743" w:rsidP="005D2BA8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интересующим вопросам обращаться в Департамент городского хозяйства Администрации города Ханты-Мансийска по тел.: 8(3467)32-33-91.</w:t>
      </w:r>
    </w:p>
    <w:p w:rsidR="00332743" w:rsidRDefault="00332743" w:rsidP="005D2BA8">
      <w:pPr>
        <w:jc w:val="center"/>
      </w:pPr>
    </w:p>
    <w:sectPr w:rsidR="00332743" w:rsidSect="0042631D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4DA8"/>
    <w:multiLevelType w:val="multilevel"/>
    <w:tmpl w:val="CC2E7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9A"/>
    <w:rsid w:val="00332743"/>
    <w:rsid w:val="0042631D"/>
    <w:rsid w:val="005D2BA8"/>
    <w:rsid w:val="0061389A"/>
    <w:rsid w:val="00814016"/>
    <w:rsid w:val="00CA54A4"/>
    <w:rsid w:val="00D9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4A4"/>
    <w:rPr>
      <w:b/>
      <w:bCs/>
    </w:rPr>
  </w:style>
  <w:style w:type="character" w:styleId="a5">
    <w:name w:val="Hyperlink"/>
    <w:basedOn w:val="a0"/>
    <w:uiPriority w:val="99"/>
    <w:unhideWhenUsed/>
    <w:rsid w:val="003327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327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4A4"/>
    <w:rPr>
      <w:b/>
      <w:bCs/>
    </w:rPr>
  </w:style>
  <w:style w:type="character" w:styleId="a5">
    <w:name w:val="Hyperlink"/>
    <w:basedOn w:val="a0"/>
    <w:uiPriority w:val="99"/>
    <w:unhideWhenUsed/>
    <w:rsid w:val="0033274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327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premontugra.ru/index.php/uvedomlenie-sobstvennikov-o-provedenii-kapitalnogo-remon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Сухинин Виталий Николаевич</dc:creator>
  <cp:lastModifiedBy>Сухинин Виталий Николаевич</cp:lastModifiedBy>
  <cp:revision>3</cp:revision>
  <dcterms:created xsi:type="dcterms:W3CDTF">2019-05-20T04:23:00Z</dcterms:created>
  <dcterms:modified xsi:type="dcterms:W3CDTF">2019-05-20T04:28:00Z</dcterms:modified>
</cp:coreProperties>
</file>