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E4" w:rsidRDefault="004E7BE4">
      <w:pPr>
        <w:rPr>
          <w:rStyle w:val="a3"/>
        </w:rPr>
      </w:pPr>
    </w:p>
    <w:p w:rsidR="004E7BE4" w:rsidRDefault="00880AA5" w:rsidP="006430C7">
      <w:pPr>
        <w:ind w:left="-567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F7B1477" wp14:editId="2FCD1BAF">
            <wp:extent cx="5940425" cy="2179618"/>
            <wp:effectExtent l="0" t="0" r="3175" b="0"/>
            <wp:docPr id="1" name="Рисунок 1" descr="C:\Users\PankovaG\Desktop\2021\СОЦСЕТИ\день семьи, любви и верности-20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ovaG\Desktop\2021\СОЦСЕТИ\день семьи, любви и верности-202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C7" w:rsidRDefault="006430C7" w:rsidP="006430C7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Pr="00432817" w:rsidRDefault="006430C7" w:rsidP="00432817">
      <w:pPr>
        <w:spacing w:after="0"/>
        <w:ind w:firstLine="851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r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Сегодня мы познакомим Вас с </w:t>
      </w:r>
      <w:r w:rsidR="00E00150"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с</w:t>
      </w:r>
      <w:r w:rsidR="00EE2445"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>емь</w:t>
      </w:r>
      <w:r w:rsidR="00E00150"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>е</w:t>
      </w:r>
      <w:r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>й</w:t>
      </w:r>
      <w:r w:rsidR="00EE2445"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>Пановых,</w:t>
      </w:r>
    </w:p>
    <w:p w:rsidR="006430C7" w:rsidRPr="00432817" w:rsidRDefault="006430C7" w:rsidP="00432817">
      <w:pPr>
        <w:spacing w:after="0"/>
        <w:ind w:firstLine="851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r w:rsidRPr="00432817">
        <w:rPr>
          <w:rStyle w:val="a3"/>
          <w:rFonts w:ascii="Times New Roman" w:hAnsi="Times New Roman" w:cs="Times New Roman"/>
          <w:color w:val="0070C0"/>
          <w:sz w:val="28"/>
          <w:szCs w:val="28"/>
        </w:rPr>
        <w:t>которые проживают в городе Ханты-Мансийске с 1963 года.</w:t>
      </w:r>
    </w:p>
    <w:p w:rsidR="006430C7" w:rsidRDefault="006430C7" w:rsidP="006430C7">
      <w:pPr>
        <w:spacing w:after="0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Pr="00432817" w:rsidRDefault="006430C7" w:rsidP="006430C7">
      <w:pPr>
        <w:spacing w:after="0"/>
        <w:ind w:firstLine="851"/>
        <w:jc w:val="both"/>
        <w:rPr>
          <w:rStyle w:val="a3"/>
          <w:rFonts w:ascii="Times New Roman" w:hAnsi="Times New Roman" w:cs="Times New Roman"/>
          <w:b w:val="0"/>
          <w:color w:val="0070C0"/>
          <w:sz w:val="28"/>
          <w:szCs w:val="28"/>
        </w:rPr>
      </w:pPr>
      <w:r w:rsidRPr="00432817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</w:rPr>
        <w:t>Родители: Панов Иван Николаевич, Панова Нина Семеновна.</w:t>
      </w:r>
    </w:p>
    <w:p w:rsidR="006430C7" w:rsidRPr="00432817" w:rsidRDefault="006430C7" w:rsidP="006430C7">
      <w:pPr>
        <w:spacing w:after="0"/>
        <w:ind w:firstLine="851"/>
        <w:jc w:val="both"/>
        <w:rPr>
          <w:rStyle w:val="a3"/>
          <w:rFonts w:ascii="Times New Roman" w:hAnsi="Times New Roman" w:cs="Times New Roman"/>
          <w:b w:val="0"/>
          <w:color w:val="0070C0"/>
          <w:sz w:val="28"/>
          <w:szCs w:val="28"/>
        </w:rPr>
      </w:pPr>
      <w:r w:rsidRPr="00432817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</w:rPr>
        <w:t>Дети: Галина, Евгений, Вячеслав.</w:t>
      </w:r>
    </w:p>
    <w:p w:rsidR="006430C7" w:rsidRPr="00432817" w:rsidRDefault="006430C7" w:rsidP="006430C7">
      <w:pPr>
        <w:spacing w:after="0"/>
        <w:ind w:firstLine="851"/>
        <w:jc w:val="both"/>
        <w:rPr>
          <w:rStyle w:val="a3"/>
          <w:rFonts w:ascii="Times New Roman" w:hAnsi="Times New Roman" w:cs="Times New Roman"/>
          <w:b w:val="0"/>
          <w:color w:val="0070C0"/>
          <w:sz w:val="28"/>
          <w:szCs w:val="28"/>
        </w:rPr>
      </w:pPr>
      <w:r w:rsidRPr="00432817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</w:rPr>
        <w:t>Внуки и правнуки</w:t>
      </w:r>
    </w:p>
    <w:p w:rsidR="006430C7" w:rsidRDefault="006430C7" w:rsidP="006430C7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B11AF" w:rsidRPr="006B11AF" w:rsidRDefault="001707BB" w:rsidP="006430C7">
      <w:pPr>
        <w:ind w:left="-567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Нина Семеновна Панова (Кузнецова) родилась  в д. </w:t>
      </w:r>
      <w:proofErr w:type="spellStart"/>
      <w:r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Суковка</w:t>
      </w:r>
      <w:proofErr w:type="spellEnd"/>
      <w:r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Калужской области, где жила с мамой, бабушкой и сестрами. В годы Великой Отечественной войны с октября 1941 года по январь 1944 года </w:t>
      </w:r>
      <w:r w:rsidR="006B11AF"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проживала н</w:t>
      </w:r>
      <w:r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а ок</w:t>
      </w:r>
      <w:r w:rsidR="006B11AF"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6B11AF"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пированной фашистами территории. В последний год до освоб</w:t>
      </w:r>
      <w:r w:rsidR="007364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ождения </w:t>
      </w:r>
      <w:r w:rsidR="006B11AF"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Красной Армией работала в </w:t>
      </w:r>
      <w:proofErr w:type="spellStart"/>
      <w:r w:rsidR="006B11AF"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Мармулиевском</w:t>
      </w:r>
      <w:proofErr w:type="spellEnd"/>
      <w:r w:rsidR="006B11AF"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совхозе рабочей на складе. </w:t>
      </w:r>
    </w:p>
    <w:p w:rsidR="006430C7" w:rsidRDefault="006430C7" w:rsidP="006430C7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B11A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2A8A0C" wp14:editId="33FE97A5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2008505" cy="2890520"/>
            <wp:effectExtent l="0" t="0" r="0" b="5080"/>
            <wp:wrapTight wrapText="bothSides">
              <wp:wrapPolygon edited="0">
                <wp:start x="0" y="0"/>
                <wp:lineTo x="0" y="21496"/>
                <wp:lineTo x="21306" y="21496"/>
                <wp:lineTo x="21306" y="0"/>
                <wp:lineTo x="0" y="0"/>
              </wp:wrapPolygon>
            </wp:wrapTight>
            <wp:docPr id="4" name="Рисунок 4" descr="C:\Users\PankovaG\Desktop\ДЕНЬ СЕМЬИ-2021\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kovaG\Desktop\ДЕНЬ СЕМЬИ-2021\1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0C7" w:rsidRDefault="006430C7" w:rsidP="006430C7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Началась мирная жизнь. </w:t>
      </w:r>
    </w:p>
    <w:p w:rsidR="006430C7" w:rsidRDefault="006430C7" w:rsidP="006430C7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B11AF">
        <w:rPr>
          <w:rStyle w:val="a3"/>
          <w:rFonts w:ascii="Times New Roman" w:hAnsi="Times New Roman" w:cs="Times New Roman"/>
          <w:b w:val="0"/>
          <w:sz w:val="28"/>
          <w:szCs w:val="28"/>
        </w:rPr>
        <w:t>Нина устроилась работать бухгалтером.</w:t>
      </w:r>
    </w:p>
    <w:p w:rsidR="006B11AF" w:rsidRPr="006B11AF" w:rsidRDefault="006B11AF" w:rsidP="006430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B11AF" w:rsidRPr="006B11AF" w:rsidRDefault="006B11AF" w:rsidP="001707BB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1707BB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1707BB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1352B02" wp14:editId="5FBFBF32">
            <wp:simplePos x="0" y="0"/>
            <wp:positionH relativeFrom="column">
              <wp:posOffset>15240</wp:posOffset>
            </wp:positionH>
            <wp:positionV relativeFrom="paragraph">
              <wp:posOffset>351790</wp:posOffset>
            </wp:positionV>
            <wp:extent cx="5534025" cy="3419475"/>
            <wp:effectExtent l="0" t="0" r="9525" b="9525"/>
            <wp:wrapTight wrapText="bothSides">
              <wp:wrapPolygon edited="0">
                <wp:start x="0" y="0"/>
                <wp:lineTo x="0" y="21540"/>
                <wp:lineTo x="21563" y="21540"/>
                <wp:lineTo x="21563" y="0"/>
                <wp:lineTo x="0" y="0"/>
              </wp:wrapPolygon>
            </wp:wrapTight>
            <wp:docPr id="6" name="Рисунок 6" descr="C:\Users\PankovaG\Desktop\ДЕНЬ СЕМЬИ-2021\Бухгалтерия заводоуправления Петровских кирпичных заводов. На заднем плане слева Н.С. Панова. 1946. г. Ки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nkovaG\Desktop\ДЕНЬ СЕМЬИ-2021\Бухгалтерия заводоуправления Петровских кирпичных заводов. На заднем плане слева Н.С. Панова. 1946. г. Ки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0C7" w:rsidRDefault="006430C7" w:rsidP="006430C7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30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30C7" w:rsidRDefault="006430C7" w:rsidP="006430C7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6430C7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F02056" w:rsidRDefault="00F02056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65A97" w:rsidRDefault="00165A9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65A97" w:rsidRDefault="00165A9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65A97" w:rsidRDefault="00165A9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65A97" w:rsidRDefault="00165A9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65A97" w:rsidRDefault="00165A97" w:rsidP="00CD1444">
      <w:pPr>
        <w:spacing w:after="0"/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1946 году Нина Семеновна уехала в Киев по вербовке</w:t>
      </w:r>
    </w:p>
    <w:p w:rsidR="00165A97" w:rsidRDefault="00165A97" w:rsidP="00CD1444">
      <w:pPr>
        <w:spacing w:after="0"/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стала трудиться в конторе на кирпичном заводе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165A97" w:rsidRDefault="00165A97" w:rsidP="00165A97">
      <w:pPr>
        <w:spacing w:after="0"/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6430C7">
      <w:pPr>
        <w:ind w:left="-851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14605</wp:posOffset>
            </wp:positionV>
            <wp:extent cx="3203575" cy="4336415"/>
            <wp:effectExtent l="0" t="0" r="0" b="6985"/>
            <wp:wrapTight wrapText="bothSides">
              <wp:wrapPolygon edited="0">
                <wp:start x="0" y="0"/>
                <wp:lineTo x="0" y="21540"/>
                <wp:lineTo x="21450" y="21540"/>
                <wp:lineTo x="21450" y="0"/>
                <wp:lineTo x="0" y="0"/>
              </wp:wrapPolygon>
            </wp:wrapTight>
            <wp:docPr id="7" name="Рисунок 7" descr="C:\Users\PankovaG\Desktop\ДЕНЬ СЕМЬИ-2021\01.12.1947 Киев Нина и Ван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nkovaG\Desktop\ДЕНЬ СЕМЬИ-2021\01.12.1947 Киев Нина и Ваню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43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A97" w:rsidRDefault="006430C7" w:rsidP="006430C7">
      <w:pPr>
        <w:ind w:left="-851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Здесь Нина Семеновна встретила своего будущего мужа Ивана Панова, полк которого  дислоцировался недалеко  от завода. </w:t>
      </w:r>
    </w:p>
    <w:p w:rsidR="00165A97" w:rsidRDefault="006430C7" w:rsidP="006430C7">
      <w:pPr>
        <w:ind w:left="-851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Иван долго не думал, предложил Нине выйти за него замуж. Девушка то ли шутку, то ли в серьез – согласилась. </w:t>
      </w:r>
    </w:p>
    <w:p w:rsidR="00165A97" w:rsidRDefault="006430C7" w:rsidP="006430C7">
      <w:pPr>
        <w:ind w:left="-851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Красивый, энергичный парень обаял девушку, и на следующий день молодые люди подали заявление. </w:t>
      </w:r>
    </w:p>
    <w:p w:rsidR="00165A97" w:rsidRDefault="006430C7" w:rsidP="00165A97">
      <w:pPr>
        <w:spacing w:after="0"/>
        <w:ind w:left="-851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Через 2 дня – 9 ноября 1946 года появилась новая семья </w:t>
      </w:r>
    </w:p>
    <w:p w:rsidR="006430C7" w:rsidRDefault="006430C7" w:rsidP="00165A97">
      <w:pPr>
        <w:spacing w:after="0"/>
        <w:ind w:left="-851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Нины и Ивана Пановых.</w:t>
      </w:r>
    </w:p>
    <w:p w:rsidR="004C4E01" w:rsidRDefault="004C4E01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30C7" w:rsidRDefault="006430C7" w:rsidP="001707BB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65A97" w:rsidRPr="00E93D83" w:rsidRDefault="004C4E01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 Иван Николаевич родился 10 января 1924 года в деревне </w:t>
      </w:r>
      <w:proofErr w:type="spellStart"/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Панушково</w:t>
      </w:r>
      <w:proofErr w:type="spellEnd"/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Тобольского района Тюменской области. Был призван в ряды Красной Армии и направлен в г. Томск для учебы. В 1943 году он был под Сталинградом на охране пленных фашистов, позднее вместе с этапом остался в г. Киеве на охране лагеря военнопленных. </w:t>
      </w: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C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0AB17A0" wp14:editId="6EB64464">
            <wp:simplePos x="0" y="0"/>
            <wp:positionH relativeFrom="column">
              <wp:posOffset>-179705</wp:posOffset>
            </wp:positionH>
            <wp:positionV relativeFrom="paragraph">
              <wp:posOffset>196215</wp:posOffset>
            </wp:positionV>
            <wp:extent cx="3129280" cy="3255645"/>
            <wp:effectExtent l="0" t="0" r="0" b="1905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8" name="Рисунок 8" descr="C:\Users\PankovaG\Desktop\ДЕНЬ СЕМЬИ-2021\Панов Иван Николаевич (в первом ряду слева) с боевыми товарищами. Киев. 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nkovaG\Desktop\ДЕНЬ СЕМЬИ-2021\Панов Иван Николаевич (в первом ряду слева) с боевыми товарищами. Киев. 19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A97" w:rsidRDefault="00165A97" w:rsidP="00165A97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EC7" w:rsidRDefault="00710EC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C7" w:rsidRPr="004C4E01" w:rsidRDefault="00710EC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7" w:rsidRPr="00E93D83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Западной Украине боролся с </w:t>
      </w:r>
      <w:proofErr w:type="spellStart"/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бандеровцами</w:t>
      </w:r>
      <w:proofErr w:type="spellEnd"/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армии прослужил 7 лет, был награжден медалями «За оборону Сталинграда», «За Победу над Германией в Великой Отечественной войне 1941-1945 гг.»  и юбилейными наградами</w:t>
      </w: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7" w:rsidRDefault="00165A9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3E5" w:rsidRPr="00E93D83" w:rsidRDefault="00710EC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1949 году Иван Николаевич демобилизовался и 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вернулся 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молодой женой и малышкой-дочерью на свою малую родину в Сибирь, где 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водителем, механизатором в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 промышленности в д. </w:t>
      </w:r>
      <w:proofErr w:type="spellStart"/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Панушкова</w:t>
      </w:r>
      <w:proofErr w:type="spellEnd"/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п.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Надцы</w:t>
      </w:r>
      <w:proofErr w:type="spellEnd"/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1950 года)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Тобольского района Тюменской области. 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53E5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3E5" w:rsidRDefault="00165A97" w:rsidP="00165A97">
      <w:pPr>
        <w:spacing w:after="0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AE39C" wp14:editId="3AAAC0F2">
            <wp:extent cx="2992581" cy="2150620"/>
            <wp:effectExtent l="0" t="0" r="0" b="2540"/>
            <wp:docPr id="3" name="Рисунок 3" descr="C:\Users\PankovaG\Desktop\ДЕНЬ СЕМЬИ-2021\2019-12-25-12-55-3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ovaG\Desktop\ДЕНЬ СЕМЬИ-2021\2019-12-25-12-55-30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81" cy="2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BBA33" wp14:editId="0AC32A5F">
            <wp:extent cx="2992582" cy="2170886"/>
            <wp:effectExtent l="0" t="0" r="0" b="1270"/>
            <wp:docPr id="9" name="Рисунок 9" descr="C:\Users\PankovaG\Desktop\ДЕНЬ СЕМЬИ-2021\Механизатор И.Н. Панов (в кабине) на лесоучастке в Тобольском районе. 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nkovaG\Desktop\ДЕНЬ СЕМЬИ-2021\Механизатор И.Н. Панов (в кабине) на лесоучастке в Тобольском районе. 19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82" cy="217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E5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3E5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01" w:rsidRPr="00E93D83" w:rsidRDefault="00710EC7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Семеновна работала рядом с мужем нормировщиком, мастером в леспромхозе. Семья выросла, </w:t>
      </w:r>
      <w:r w:rsidR="00A353E5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за другим 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родились двое сыновей.</w:t>
      </w:r>
    </w:p>
    <w:p w:rsidR="00A353E5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3E5" w:rsidRDefault="00A353E5" w:rsidP="00165A97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4905F" wp14:editId="36A36F45">
            <wp:extent cx="1717963" cy="2471400"/>
            <wp:effectExtent l="0" t="0" r="0" b="5715"/>
            <wp:docPr id="13" name="Рисунок 13" descr="C:\Users\PankovaG\Desktop\ДЕНЬ СЕМЬИ-2021\2019-12-25-13-01-2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kovaG\Desktop\ДЕНЬ СЕМЬИ-2021\2019-12-25-13-01-27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50" cy="247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F0CC2" wp14:editId="7319265F">
            <wp:extent cx="4024161" cy="2466110"/>
            <wp:effectExtent l="0" t="0" r="0" b="0"/>
            <wp:docPr id="10" name="Рисунок 10" descr="C:\Users\PankovaG\Desktop\ДЕНЬ СЕМЬИ-2021\Семья Пановых. Надцы Тоболского района 1956-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nkovaG\Desktop\ДЕНЬ СЕМЬИ-2021\Семья Пановых. Надцы Тоболского района 1956-19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29" cy="24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E5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3E5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4C" w:rsidRDefault="008E0D4C" w:rsidP="008E0D4C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0785" cy="2507615"/>
            <wp:effectExtent l="0" t="0" r="0" b="6985"/>
            <wp:docPr id="11" name="Рисунок 11" descr="C:\Users\PankovaG\Desktop\ДЕНЬ СЕМЬИ-2021\Супруги Пановы Иван Николаевич и Нина Семеновна. [1960-t]. Над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kovaG\Desktop\ДЕНЬ СЕМЬИ-2021\Супруги Пановы Иван Николаевич и Нина Семеновна. [1960-t]. Надцы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4C" w:rsidRDefault="008E0D4C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3E5" w:rsidRPr="00E93D83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С 1963 года семья проживает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город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семьи 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водителем 1 класса на автобусе </w:t>
      </w:r>
      <w:proofErr w:type="gramStart"/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автотранспортном предприятии</w:t>
      </w:r>
      <w:r w:rsidR="00042D45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выхода на пенсию</w:t>
      </w:r>
      <w:r w:rsidR="004C4E01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3E5" w:rsidRDefault="008E0D4C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646B8E2" wp14:editId="022F7BDD">
            <wp:simplePos x="0" y="0"/>
            <wp:positionH relativeFrom="column">
              <wp:posOffset>-175260</wp:posOffset>
            </wp:positionH>
            <wp:positionV relativeFrom="paragraph">
              <wp:posOffset>97155</wp:posOffset>
            </wp:positionV>
            <wp:extent cx="3141980" cy="1809750"/>
            <wp:effectExtent l="0" t="0" r="1270" b="0"/>
            <wp:wrapTight wrapText="bothSides">
              <wp:wrapPolygon edited="0">
                <wp:start x="0" y="0"/>
                <wp:lineTo x="0" y="21373"/>
                <wp:lineTo x="21478" y="21373"/>
                <wp:lineTo x="21478" y="0"/>
                <wp:lineTo x="0" y="0"/>
              </wp:wrapPolygon>
            </wp:wrapTight>
            <wp:docPr id="14" name="Рисунок 14" descr="C:\Users\PankovaG\Desktop\ДЕНЬ СЕМЬИ-2021\16.11.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nkovaG\Desktop\ДЕНЬ СЕМЬИ-2021\16.11.196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A97" w:rsidRPr="00E93D83" w:rsidRDefault="00165A97" w:rsidP="00165A97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труд Иван Николаевич неоднократно поощрялся, был занесен на Доску почета организации, ему была вручена медаль «100 лет со дня рождения В.И. Ленина».</w:t>
      </w:r>
    </w:p>
    <w:p w:rsidR="00A353E5" w:rsidRDefault="00A353E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3E5" w:rsidRPr="00E93D83" w:rsidRDefault="00042D45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Нина Семеновна вновь работает вместе с любимым супругом  - в контрольно-ревизионной службе, службе эксплуатации  автотранспортного предприятия до выхода на заслуженный отдых.  </w:t>
      </w:r>
    </w:p>
    <w:p w:rsidR="008E0D4C" w:rsidRDefault="008E0D4C" w:rsidP="004C4E01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45" w:rsidRDefault="00042D45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C358FD1" wp14:editId="2DDB3E17">
            <wp:extent cx="3201253" cy="2119745"/>
            <wp:effectExtent l="0" t="0" r="0" b="0"/>
            <wp:docPr id="17" name="Рисунок 17" descr="C:\Users\PankovaG\Desktop\ДЕНЬ СЕМЬИ-2021\Коллектив Ханты-Мансийского АТП.  Н.С.Панова  во втором ряду слева вторая. 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nkovaG\Desktop\ДЕНЬ СЕМЬИ-2021\Коллектив Ханты-Мансийского АТП.  Н.С.Панова  во втором ряду слева вторая. 19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80" cy="21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A9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EE9B7D2" wp14:editId="773DC75B">
            <wp:extent cx="3002131" cy="2115785"/>
            <wp:effectExtent l="0" t="0" r="8255" b="0"/>
            <wp:docPr id="5" name="Рисунок 5" descr="C:\Users\PankovaG\Desktop\ДЕНЬ СЕМЬИ-2021\Работники АТП Н.С.Панова в цент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kovaG\Desktop\ДЕНЬ СЕМЬИ-2021\Работники АТП Н.С.Панова в центре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37" cy="211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4C" w:rsidRPr="00E93D83" w:rsidRDefault="008E0D4C" w:rsidP="008E0D4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годы Панова Нина Семеновна вела общественную работу на предприятии, а с 1985 года активно участвовала в  работе городского совета ветеранов войны и труда Ханты-Мансийска, была постоянным секретарем, помогая по мере возможностей и по сегодняшний день.</w:t>
      </w: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37B32B6" wp14:editId="58555A24">
            <wp:simplePos x="0" y="0"/>
            <wp:positionH relativeFrom="column">
              <wp:posOffset>177165</wp:posOffset>
            </wp:positionH>
            <wp:positionV relativeFrom="paragraph">
              <wp:posOffset>195580</wp:posOffset>
            </wp:positionV>
            <wp:extent cx="4629150" cy="2924175"/>
            <wp:effectExtent l="0" t="0" r="0" b="9525"/>
            <wp:wrapSquare wrapText="bothSides"/>
            <wp:docPr id="19" name="Рисунок 19" descr="C:\Users\PankovaG\Desktop\ДЕНЬ СЕМЬИ-2021\Делегаты и гости коружной конференции ветеранов войны и труда ХМАО. Н.С.Панова во втором ряду слева четверт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nkovaG\Desktop\ДЕНЬ СЕМЬИ-2021\Делегаты и гости коружной конференции ветеранов войны и труда ХМАО. Н.С.Панова во втором ряду слева четверта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8E0D4C" w:rsidP="00165A97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Pr="00E93D83" w:rsidRDefault="003F1F15" w:rsidP="00E93D83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награды за свой труд: Почетные грамоты, благодарственные письма, дипломы, а также медали «За доблестный труд в Великой Отечественной войне 1941-1945 гг.», «За доблестный труд. В ознаменование 100-летия со дня рождения В.И. Ленина», «Ветеран труда», юбилейные медали. </w:t>
      </w:r>
    </w:p>
    <w:p w:rsidR="00E93D83" w:rsidRDefault="003F1F15" w:rsidP="00E93D83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Пановой Нине Семеновне было присвоено высокое звание </w:t>
      </w:r>
    </w:p>
    <w:p w:rsidR="003F1F15" w:rsidRPr="00E93D83" w:rsidRDefault="003F1F15" w:rsidP="00E93D83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житель города Ханты-Мансийска».</w:t>
      </w:r>
    </w:p>
    <w:p w:rsidR="00F87471" w:rsidRDefault="00F87471" w:rsidP="003F1F1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71" w:rsidRDefault="00F87471" w:rsidP="00F8747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51CD6" wp14:editId="19C02EF6">
            <wp:extent cx="5099891" cy="3533775"/>
            <wp:effectExtent l="0" t="0" r="5715" b="0"/>
            <wp:docPr id="21" name="Рисунок 21" descr="C:\Users\PankovaG\Desktop\ДЕНЬ СЕМЬИ-2021\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nkovaG\Desktop\ДЕНЬ СЕМЬИ-2021\196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59" cy="353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71" w:rsidRDefault="00F87471" w:rsidP="00F8747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4C" w:rsidRDefault="008E0D4C" w:rsidP="00F8747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71" w:rsidRPr="00E93D83" w:rsidRDefault="00F87471" w:rsidP="00F8747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любви и согласии </w:t>
      </w:r>
      <w:r w:rsidR="00E50BDD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рожили супруги </w:t>
      </w:r>
      <w:r w:rsidR="00E50BDD" w:rsidRPr="00E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серебряной свадьбы.</w:t>
      </w:r>
    </w:p>
    <w:p w:rsidR="00F87471" w:rsidRPr="00E93D83" w:rsidRDefault="00F87471" w:rsidP="00F87471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93D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Нина Семеновна ни разу не пожалела, что отдала свое сердце Ивану Николаевичу. Иван навсегда был и остается для Нины единственным и любимым. </w:t>
      </w:r>
    </w:p>
    <w:p w:rsidR="00E93D83" w:rsidRDefault="00E93D83" w:rsidP="00880AA5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E0D4C" w:rsidRDefault="0073645E" w:rsidP="00880AA5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645E">
        <w:rPr>
          <w:rStyle w:val="a3"/>
          <w:rFonts w:ascii="Times New Roman" w:hAnsi="Times New Roman" w:cs="Times New Roman"/>
          <w:b w:val="0"/>
          <w:sz w:val="28"/>
          <w:szCs w:val="28"/>
        </w:rPr>
        <w:t>Выросли дети и внуки, подрастают правнуки…</w:t>
      </w:r>
    </w:p>
    <w:p w:rsidR="0073645E" w:rsidRDefault="0073645E" w:rsidP="00880AA5">
      <w:pPr>
        <w:ind w:left="-851"/>
        <w:jc w:val="center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49447C05" wp14:editId="6356A8F3">
            <wp:extent cx="4449485" cy="3009900"/>
            <wp:effectExtent l="0" t="0" r="8255" b="0"/>
            <wp:docPr id="20" name="Рисунок 20" descr="C:\Users\PankovaG\Desktop\ДЕНЬ СЕМЬИ-2021\Панова Нина Семеновна с внуками и правнуками- О.В.Панов с дочерью Ингой, Н.С.Панова с портретом мужа, И.В. Панов с сыном Дмит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kovaG\Desktop\ДЕНЬ СЕМЬИ-2021\Панова Нина Семеновна с внуками и правнуками- О.В.Панов с дочерью Ингой, Н.С.Панова с портретом мужа, И.В. Панов с сыном Дмитрием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15" cy="30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5E" w:rsidRPr="0073645E" w:rsidRDefault="0073645E" w:rsidP="00880AA5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645E">
        <w:rPr>
          <w:rStyle w:val="a3"/>
          <w:rFonts w:ascii="Times New Roman" w:hAnsi="Times New Roman" w:cs="Times New Roman"/>
          <w:b w:val="0"/>
          <w:sz w:val="28"/>
          <w:szCs w:val="28"/>
        </w:rPr>
        <w:t>Жизнь семьи Пановых продолжается…</w:t>
      </w:r>
    </w:p>
    <w:p w:rsidR="00E93D83" w:rsidRPr="00E93D83" w:rsidRDefault="00E93D83" w:rsidP="00E93D83">
      <w:pPr>
        <w:spacing w:before="100" w:beforeAutospacing="1" w:after="100" w:afterAutospacing="1"/>
        <w:ind w:left="-851"/>
        <w:outlineLvl w:val="0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Pr="00E93D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https://cloud.mail.ru/public/YY7B/cNaGbgrVN</w:t>
        </w:r>
      </w:hyperlink>
    </w:p>
    <w:p w:rsidR="00E93D83" w:rsidRPr="00E93D83" w:rsidRDefault="00E93D83" w:rsidP="00E93D83">
      <w:pPr>
        <w:spacing w:before="100" w:beforeAutospacing="1" w:after="100" w:afterAutospacing="1"/>
        <w:ind w:left="-851"/>
        <w:outlineLvl w:val="0"/>
        <w:rPr>
          <w:rFonts w:ascii="Times New Roman" w:hAnsi="Times New Roman" w:cs="Times New Roman"/>
          <w:sz w:val="24"/>
          <w:szCs w:val="24"/>
        </w:rPr>
      </w:pPr>
      <w:r w:rsidRPr="00E93D8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E93D83">
        <w:rPr>
          <w:rFonts w:ascii="Times New Roman" w:hAnsi="Times New Roman" w:cs="Times New Roman"/>
          <w:sz w:val="24"/>
          <w:szCs w:val="24"/>
        </w:rPr>
        <w:t>деньсемьилюбвииверности</w:t>
      </w:r>
      <w:proofErr w:type="spellEnd"/>
      <w:r w:rsidR="00432817">
        <w:rPr>
          <w:rFonts w:ascii="Times New Roman" w:hAnsi="Times New Roman" w:cs="Times New Roman"/>
          <w:sz w:val="24"/>
          <w:szCs w:val="24"/>
        </w:rPr>
        <w:t xml:space="preserve"> </w:t>
      </w:r>
      <w:r w:rsidRPr="00E93D8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93D83">
        <w:rPr>
          <w:rFonts w:ascii="Times New Roman" w:hAnsi="Times New Roman" w:cs="Times New Roman"/>
          <w:sz w:val="24"/>
          <w:szCs w:val="24"/>
        </w:rPr>
        <w:t>ПодариРомашку</w:t>
      </w:r>
      <w:proofErr w:type="spellEnd"/>
      <w:r w:rsidRPr="00E9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83" w:rsidRDefault="00E93D83" w:rsidP="00E93D83">
      <w:pPr>
        <w:spacing w:before="100" w:beforeAutospacing="1" w:after="100" w:afterAutospacing="1"/>
        <w:ind w:left="-851"/>
        <w:outlineLvl w:val="0"/>
        <w:rPr>
          <w:rFonts w:ascii="Times New Roman" w:hAnsi="Times New Roman" w:cs="Times New Roman"/>
          <w:sz w:val="24"/>
          <w:szCs w:val="24"/>
        </w:rPr>
      </w:pPr>
      <w:r w:rsidRPr="00E93D8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E93D83">
        <w:rPr>
          <w:rFonts w:ascii="Times New Roman" w:hAnsi="Times New Roman" w:cs="Times New Roman"/>
          <w:sz w:val="24"/>
          <w:szCs w:val="24"/>
        </w:rPr>
        <w:t>войнанародная</w:t>
      </w:r>
      <w:proofErr w:type="spellEnd"/>
      <w:r w:rsidR="00432817">
        <w:rPr>
          <w:rFonts w:ascii="Times New Roman" w:hAnsi="Times New Roman" w:cs="Times New Roman"/>
          <w:sz w:val="24"/>
          <w:szCs w:val="24"/>
        </w:rPr>
        <w:t xml:space="preserve"> </w:t>
      </w:r>
      <w:r w:rsidRPr="00E93D8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93D83">
        <w:rPr>
          <w:rFonts w:ascii="Times New Roman" w:hAnsi="Times New Roman" w:cs="Times New Roman"/>
          <w:sz w:val="24"/>
          <w:szCs w:val="24"/>
        </w:rPr>
        <w:t>победаоднанавсех</w:t>
      </w:r>
      <w:proofErr w:type="spellEnd"/>
    </w:p>
    <w:p w:rsidR="00E93D83" w:rsidRDefault="00E93D83" w:rsidP="00E93D83">
      <w:pPr>
        <w:spacing w:before="100" w:beforeAutospacing="1" w:after="0" w:line="240" w:lineRule="auto"/>
        <w:ind w:left="-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93D83" w:rsidRPr="003346FA" w:rsidRDefault="00E93D83" w:rsidP="003346FA">
      <w:pPr>
        <w:spacing w:after="0"/>
        <w:ind w:left="-851"/>
        <w:jc w:val="center"/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3346FA"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Архивный отдел </w:t>
      </w:r>
      <w:proofErr w:type="gramStart"/>
      <w:r w:rsidRPr="003346FA"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управления культуры Администрации города Ханты-Мансийска</w:t>
      </w:r>
      <w:proofErr w:type="gramEnd"/>
      <w:r w:rsidRPr="003346FA"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 xml:space="preserve">. </w:t>
      </w:r>
    </w:p>
    <w:p w:rsidR="00FB48BB" w:rsidRPr="003346FA" w:rsidRDefault="00E93D83" w:rsidP="003346FA">
      <w:pPr>
        <w:spacing w:after="0"/>
        <w:ind w:left="-851"/>
        <w:jc w:val="center"/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3346FA"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Ф.80, 116, 174.</w:t>
      </w:r>
    </w:p>
    <w:p w:rsidR="00E93D83" w:rsidRPr="003346FA" w:rsidRDefault="00E93D83" w:rsidP="003346FA">
      <w:pPr>
        <w:spacing w:after="0"/>
        <w:ind w:left="-851"/>
        <w:jc w:val="center"/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3346FA">
        <w:rPr>
          <w:rStyle w:val="a3"/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2021 год</w:t>
      </w:r>
    </w:p>
    <w:p w:rsidR="000759C8" w:rsidRDefault="000759C8" w:rsidP="004E7BE4">
      <w:pPr>
        <w:ind w:left="-851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41BF8" w:rsidRDefault="00241BF8" w:rsidP="000759C8">
      <w:pPr>
        <w:ind w:left="-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E7BE4" w:rsidRPr="004E7BE4" w:rsidRDefault="004E7BE4" w:rsidP="004E7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7BE4" w:rsidRPr="004E7BE4" w:rsidSect="00165A9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0C"/>
    <w:rsid w:val="000165D3"/>
    <w:rsid w:val="00042D45"/>
    <w:rsid w:val="000759C8"/>
    <w:rsid w:val="000A326B"/>
    <w:rsid w:val="000F1403"/>
    <w:rsid w:val="00165A97"/>
    <w:rsid w:val="001707BB"/>
    <w:rsid w:val="001F7981"/>
    <w:rsid w:val="00241BF8"/>
    <w:rsid w:val="002D3354"/>
    <w:rsid w:val="003346FA"/>
    <w:rsid w:val="003F1F15"/>
    <w:rsid w:val="00432817"/>
    <w:rsid w:val="004C4E01"/>
    <w:rsid w:val="004E7BE4"/>
    <w:rsid w:val="004F7876"/>
    <w:rsid w:val="006430C7"/>
    <w:rsid w:val="006B11AF"/>
    <w:rsid w:val="00710EC7"/>
    <w:rsid w:val="00714BC8"/>
    <w:rsid w:val="0073645E"/>
    <w:rsid w:val="00880AA5"/>
    <w:rsid w:val="008E0D4C"/>
    <w:rsid w:val="00A353E5"/>
    <w:rsid w:val="00B96778"/>
    <w:rsid w:val="00CD1444"/>
    <w:rsid w:val="00D50FF7"/>
    <w:rsid w:val="00E00150"/>
    <w:rsid w:val="00E32AE2"/>
    <w:rsid w:val="00E50BDD"/>
    <w:rsid w:val="00E93D83"/>
    <w:rsid w:val="00E93F0C"/>
    <w:rsid w:val="00EE2445"/>
    <w:rsid w:val="00F02056"/>
    <w:rsid w:val="00F87471"/>
    <w:rsid w:val="00F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0A326B"/>
  </w:style>
  <w:style w:type="character" w:styleId="a3">
    <w:name w:val="Strong"/>
    <w:basedOn w:val="a0"/>
    <w:uiPriority w:val="22"/>
    <w:qFormat/>
    <w:rsid w:val="001F7981"/>
    <w:rPr>
      <w:b/>
      <w:bCs/>
    </w:rPr>
  </w:style>
  <w:style w:type="character" w:styleId="a4">
    <w:name w:val="Hyperlink"/>
    <w:basedOn w:val="a0"/>
    <w:uiPriority w:val="99"/>
    <w:semiHidden/>
    <w:unhideWhenUsed/>
    <w:rsid w:val="001F79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0A326B"/>
  </w:style>
  <w:style w:type="character" w:styleId="a3">
    <w:name w:val="Strong"/>
    <w:basedOn w:val="a0"/>
    <w:uiPriority w:val="22"/>
    <w:qFormat/>
    <w:rsid w:val="001F7981"/>
    <w:rPr>
      <w:b/>
      <w:bCs/>
    </w:rPr>
  </w:style>
  <w:style w:type="character" w:styleId="a4">
    <w:name w:val="Hyperlink"/>
    <w:basedOn w:val="a0"/>
    <w:uiPriority w:val="99"/>
    <w:semiHidden/>
    <w:unhideWhenUsed/>
    <w:rsid w:val="001F79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ok.ru/dk?cmd=logExternal&amp;st.cmd=logExternal&amp;st.sig=g3L6Ug5mwCMvwiPDq3XeD3tLi4tiV3WqVwxwyvEQlzai8b4PdO-ULxS2XZtw801B&amp;st.link=https%3A%2F%2Fcloud.mail.ru%2Fpublic%2FYY7B%2FcNaGbgrVN&amp;st.name=externalLinkRedirect&amp;st.tid=153024190071685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Галина Михайловна</dc:creator>
  <cp:keywords/>
  <dc:description/>
  <cp:lastModifiedBy>Панкова Галина Михайловна</cp:lastModifiedBy>
  <cp:revision>15</cp:revision>
  <dcterms:created xsi:type="dcterms:W3CDTF">2021-06-30T06:30:00Z</dcterms:created>
  <dcterms:modified xsi:type="dcterms:W3CDTF">2021-07-09T05:21:00Z</dcterms:modified>
</cp:coreProperties>
</file>