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F" w:rsidRPr="004167D2" w:rsidRDefault="00856C0F" w:rsidP="00856C0F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167D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56C0F" w:rsidRPr="004167D2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56C0F" w:rsidRDefault="00856C0F" w:rsidP="00856C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856C0F" w:rsidRDefault="00380F99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ПЯТЬДЕСЯТ ЧЕТВЕРТОГО</w:t>
      </w:r>
      <w:r w:rsidR="00856C0F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856C0F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ШЕСТОГО СОЗЫВА</w:t>
      </w:r>
    </w:p>
    <w:p w:rsidR="00856C0F" w:rsidRPr="00EB0E9D" w:rsidRDefault="00856C0F" w:rsidP="0085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6C0F" w:rsidRPr="004167D2" w:rsidRDefault="00856C0F" w:rsidP="00856C0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67D2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AB46A0" wp14:editId="4DC1338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4167D2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4167D2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4167D2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4167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856C0F" w:rsidRDefault="00856C0F" w:rsidP="00856C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4D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854D02">
        <w:rPr>
          <w:rFonts w:ascii="Times New Roman" w:eastAsia="Times New Roman" w:hAnsi="Times New Roman" w:cs="Times New Roman"/>
          <w:b/>
          <w:iCs/>
          <w:sz w:val="28"/>
          <w:szCs w:val="28"/>
        </w:rPr>
        <w:t>Начало заседания: после совместной комиссии</w:t>
      </w:r>
    </w:p>
    <w:p w:rsidR="00856C0F" w:rsidRPr="004167D2" w:rsidRDefault="00856C0F" w:rsidP="00856C0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C0F" w:rsidRDefault="00380F99" w:rsidP="00856C0F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26 февраля 2021</w:t>
      </w:r>
      <w:r w:rsidR="00856C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</w:t>
      </w:r>
      <w:r w:rsidR="00B640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640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B640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B640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B640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EB0E9D" w:rsidRPr="00380F99" w:rsidRDefault="00EB0E9D" w:rsidP="00854D02">
      <w:pPr>
        <w:pStyle w:val="a6"/>
        <w:spacing w:line="276" w:lineRule="auto"/>
        <w:rPr>
          <w:b/>
          <w:bCs/>
          <w:color w:val="000000"/>
          <w:szCs w:val="28"/>
          <w:u w:val="single"/>
        </w:rPr>
      </w:pPr>
    </w:p>
    <w:p w:rsidR="00380F99" w:rsidRDefault="00380F99" w:rsidP="00380F99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проведения:                                                </w:t>
      </w:r>
    </w:p>
    <w:p w:rsidR="00380F99" w:rsidRDefault="00380F99" w:rsidP="00380F99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малый зал КДЦ «Октябрь»</w:t>
      </w:r>
    </w:p>
    <w:p w:rsidR="00380F99" w:rsidRDefault="00380F99" w:rsidP="00380F99">
      <w:pPr>
        <w:pStyle w:val="a6"/>
        <w:rPr>
          <w:b/>
          <w:bCs/>
          <w:szCs w:val="28"/>
        </w:rPr>
      </w:pPr>
    </w:p>
    <w:tbl>
      <w:tblPr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425"/>
        <w:gridCol w:w="2127"/>
        <w:gridCol w:w="7084"/>
      </w:tblGrid>
      <w:tr w:rsidR="00380F99" w:rsidTr="00854D02">
        <w:trPr>
          <w:trHeight w:val="341"/>
        </w:trPr>
        <w:tc>
          <w:tcPr>
            <w:tcW w:w="566" w:type="dxa"/>
            <w:hideMark/>
          </w:tcPr>
          <w:p w:rsidR="00380F99" w:rsidRDefault="00380F9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636" w:type="dxa"/>
            <w:gridSpan w:val="3"/>
            <w:hideMark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Главы города Ханты-Мансийска о результатах его деятельности, деятельности Администрации города Ханты-Мансийска,             в том числе о решении вопросов, поставленных Думой города                   Ханты-Мансийска, за 2020 год.</w:t>
            </w:r>
          </w:p>
        </w:tc>
      </w:tr>
      <w:tr w:rsidR="00380F99" w:rsidTr="009C564D">
        <w:trPr>
          <w:trHeight w:val="621"/>
        </w:trPr>
        <w:tc>
          <w:tcPr>
            <w:tcW w:w="1417" w:type="dxa"/>
            <w:gridSpan w:val="3"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84" w:type="dxa"/>
            <w:hideMark/>
          </w:tcPr>
          <w:p w:rsidR="00380F99" w:rsidRDefault="00380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 Павлович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               Ханты-Мансийска</w:t>
            </w:r>
          </w:p>
        </w:tc>
      </w:tr>
    </w:tbl>
    <w:p w:rsidR="00380F99" w:rsidRDefault="00380F99" w:rsidP="00380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2126"/>
        <w:gridCol w:w="7091"/>
      </w:tblGrid>
      <w:tr w:rsidR="00380F99" w:rsidTr="00380F99">
        <w:trPr>
          <w:trHeight w:val="341"/>
        </w:trPr>
        <w:tc>
          <w:tcPr>
            <w:tcW w:w="567" w:type="dxa"/>
            <w:hideMark/>
          </w:tcPr>
          <w:p w:rsidR="00380F99" w:rsidRDefault="00380F99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642" w:type="dxa"/>
            <w:gridSpan w:val="3"/>
            <w:hideMark/>
          </w:tcPr>
          <w:p w:rsidR="00380F99" w:rsidRDefault="00380F99" w:rsidP="00380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80F99" w:rsidTr="009C564D">
        <w:trPr>
          <w:trHeight w:val="621"/>
        </w:trPr>
        <w:tc>
          <w:tcPr>
            <w:tcW w:w="1418" w:type="dxa"/>
            <w:gridSpan w:val="3"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091" w:type="dxa"/>
            <w:hideMark/>
          </w:tcPr>
          <w:p w:rsidR="00380F99" w:rsidRDefault="00380F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380F99" w:rsidRDefault="00380F99" w:rsidP="00380F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9642"/>
      </w:tblGrid>
      <w:tr w:rsidR="00380F99" w:rsidTr="00380F99">
        <w:trPr>
          <w:trHeight w:val="331"/>
        </w:trPr>
        <w:tc>
          <w:tcPr>
            <w:tcW w:w="567" w:type="dxa"/>
          </w:tcPr>
          <w:p w:rsidR="00380F99" w:rsidRDefault="00380F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380F99" w:rsidRDefault="00380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9642" w:type="dxa"/>
            <w:hideMark/>
          </w:tcPr>
          <w:p w:rsidR="00380F99" w:rsidRDefault="00380F99">
            <w:pPr>
              <w:pStyle w:val="31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EB0E9D" w:rsidRDefault="00EB0E9D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C0F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856C0F" w:rsidRPr="004167D2" w:rsidRDefault="00856C0F" w:rsidP="00856C0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799"/>
      </w:tblGrid>
      <w:tr w:rsidR="00856C0F" w:rsidTr="00A64146">
        <w:trPr>
          <w:trHeight w:val="562"/>
        </w:trPr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</w:p>
        </w:tc>
      </w:tr>
      <w:tr w:rsidR="00856C0F" w:rsidTr="00A64146">
        <w:trPr>
          <w:trHeight w:val="562"/>
        </w:trPr>
        <w:tc>
          <w:tcPr>
            <w:tcW w:w="3686" w:type="dxa"/>
            <w:hideMark/>
          </w:tcPr>
          <w:p w:rsidR="00856C0F" w:rsidRDefault="004250DD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4250DD" w:rsidRDefault="004250DD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856C0F" w:rsidTr="00A64146">
        <w:trPr>
          <w:trHeight w:val="562"/>
        </w:trPr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Фисенко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начальник МО МВД России  «Ханты-Мансийский»,</w:t>
            </w:r>
          </w:p>
        </w:tc>
      </w:tr>
      <w:tr w:rsidR="00856C0F" w:rsidTr="00A64146">
        <w:trPr>
          <w:trHeight w:val="482"/>
        </w:trPr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799" w:type="dxa"/>
            <w:hideMark/>
          </w:tcPr>
          <w:p w:rsidR="00856C0F" w:rsidRDefault="00856C0F" w:rsidP="00A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начальник межрайонной инспекции ФНС России </w:t>
            </w:r>
            <w:r w:rsidR="00A64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№ 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ХМАО-Югре,</w:t>
            </w:r>
          </w:p>
        </w:tc>
      </w:tr>
      <w:tr w:rsidR="00856C0F" w:rsidTr="00A64146">
        <w:trPr>
          <w:trHeight w:val="434"/>
        </w:trPr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854D02" w:rsidTr="00A64146">
        <w:tc>
          <w:tcPr>
            <w:tcW w:w="3686" w:type="dxa"/>
            <w:hideMark/>
          </w:tcPr>
          <w:p w:rsidR="00854D02" w:rsidRDefault="00854D02" w:rsidP="000C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854D02" w:rsidRDefault="00854D02" w:rsidP="000C3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799" w:type="dxa"/>
            <w:hideMark/>
          </w:tcPr>
          <w:p w:rsidR="00854D02" w:rsidRDefault="00854D02" w:rsidP="000C3F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первый заместитель Главы города </w:t>
            </w:r>
            <w:r w:rsidR="00A641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856C0F" w:rsidTr="00A64146"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56C0F" w:rsidTr="00A64146"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56C0F" w:rsidTr="00A64146"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 Департамента городского хозяйства Администрации города Ханты-Мансийска,</w:t>
            </w:r>
          </w:p>
        </w:tc>
      </w:tr>
      <w:tr w:rsidR="00856C0F" w:rsidTr="00A64146">
        <w:tc>
          <w:tcPr>
            <w:tcW w:w="3686" w:type="dxa"/>
            <w:hideMark/>
          </w:tcPr>
          <w:p w:rsidR="00856C0F" w:rsidRDefault="00856C0F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Боровской</w:t>
            </w:r>
          </w:p>
          <w:p w:rsidR="00856C0F" w:rsidRDefault="00856C0F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799" w:type="dxa"/>
            <w:hideMark/>
          </w:tcPr>
          <w:p w:rsidR="00856C0F" w:rsidRDefault="00856C0F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856C0F" w:rsidTr="00A64146">
        <w:tc>
          <w:tcPr>
            <w:tcW w:w="3686" w:type="dxa"/>
            <w:hideMark/>
          </w:tcPr>
          <w:p w:rsidR="00856C0F" w:rsidRDefault="00856C0F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856C0F" w:rsidRDefault="00856C0F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799" w:type="dxa"/>
          </w:tcPr>
          <w:p w:rsidR="00856C0F" w:rsidRDefault="00856C0F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856C0F" w:rsidRDefault="00856C0F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4D02" w:rsidTr="00A64146">
        <w:trPr>
          <w:trHeight w:val="434"/>
        </w:trPr>
        <w:tc>
          <w:tcPr>
            <w:tcW w:w="3686" w:type="dxa"/>
            <w:hideMark/>
          </w:tcPr>
          <w:p w:rsidR="00854D02" w:rsidRDefault="00854D02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854D02" w:rsidRDefault="00854D02" w:rsidP="008A51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799" w:type="dxa"/>
            <w:hideMark/>
          </w:tcPr>
          <w:p w:rsidR="00854D02" w:rsidRDefault="00854D02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Администрации города </w:t>
            </w:r>
            <w:r w:rsidR="00673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Ханты-Мансийска,</w:t>
            </w:r>
          </w:p>
        </w:tc>
      </w:tr>
      <w:tr w:rsidR="007133E8" w:rsidTr="00A64146">
        <w:tc>
          <w:tcPr>
            <w:tcW w:w="3686" w:type="dxa"/>
            <w:hideMark/>
          </w:tcPr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799" w:type="dxa"/>
            <w:hideMark/>
          </w:tcPr>
          <w:p w:rsidR="007133E8" w:rsidRDefault="007133E8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0B1536" w:rsidTr="00782B50">
        <w:tc>
          <w:tcPr>
            <w:tcW w:w="3686" w:type="dxa"/>
            <w:hideMark/>
          </w:tcPr>
          <w:p w:rsidR="000B1536" w:rsidRDefault="000B1536" w:rsidP="00782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Витвицкий</w:t>
            </w:r>
          </w:p>
          <w:p w:rsidR="000B1536" w:rsidRDefault="000B1536" w:rsidP="00782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6799" w:type="dxa"/>
            <w:hideMark/>
          </w:tcPr>
          <w:p w:rsidR="000B1536" w:rsidRDefault="000B1536" w:rsidP="00782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муниципальной собственности Администрации города                             Ханты-Мансийска,</w:t>
            </w:r>
          </w:p>
        </w:tc>
      </w:tr>
      <w:tr w:rsidR="007133E8" w:rsidTr="00A64146">
        <w:tc>
          <w:tcPr>
            <w:tcW w:w="3686" w:type="dxa"/>
            <w:hideMark/>
          </w:tcPr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Корчевская</w:t>
            </w:r>
          </w:p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Александровна</w:t>
            </w:r>
          </w:p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  <w:hideMark/>
          </w:tcPr>
          <w:p w:rsidR="007133E8" w:rsidRDefault="007133E8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директор Департамента градостроительства </w:t>
            </w:r>
            <w:r w:rsidR="008A5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архитектуры Администрации города </w:t>
            </w:r>
            <w:r w:rsidR="008A5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7133E8" w:rsidTr="00A64146">
        <w:tc>
          <w:tcPr>
            <w:tcW w:w="3686" w:type="dxa"/>
            <w:hideMark/>
          </w:tcPr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Личкун</w:t>
            </w:r>
          </w:p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Юрий Михайлович</w:t>
            </w:r>
          </w:p>
        </w:tc>
        <w:tc>
          <w:tcPr>
            <w:tcW w:w="6799" w:type="dxa"/>
            <w:hideMark/>
          </w:tcPr>
          <w:p w:rsidR="007133E8" w:rsidRDefault="007133E8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образования Администрации города Ханты-Мансийска,</w:t>
            </w:r>
          </w:p>
        </w:tc>
      </w:tr>
      <w:tr w:rsidR="000B1536" w:rsidTr="00782B50">
        <w:tc>
          <w:tcPr>
            <w:tcW w:w="3686" w:type="dxa"/>
            <w:hideMark/>
          </w:tcPr>
          <w:p w:rsidR="000B1536" w:rsidRDefault="000B1536" w:rsidP="00782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Комарницкий</w:t>
            </w:r>
          </w:p>
          <w:p w:rsidR="000B1536" w:rsidRDefault="000B1536" w:rsidP="00782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799" w:type="dxa"/>
            <w:hideMark/>
          </w:tcPr>
          <w:p w:rsidR="000B1536" w:rsidRDefault="000B1536" w:rsidP="00782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1B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начальник Управления физической культуры, спорта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</w:t>
            </w:r>
            <w:r w:rsidRPr="008A51B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молодежной политики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Pr="008A51B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Ханты-Мансийска,</w:t>
            </w:r>
          </w:p>
        </w:tc>
      </w:tr>
      <w:tr w:rsidR="000B1536" w:rsidTr="00782B50">
        <w:tc>
          <w:tcPr>
            <w:tcW w:w="3686" w:type="dxa"/>
            <w:hideMark/>
          </w:tcPr>
          <w:p w:rsidR="000B1536" w:rsidRDefault="000B1536" w:rsidP="00782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Максимова</w:t>
            </w:r>
          </w:p>
          <w:p w:rsidR="000B1536" w:rsidRDefault="000B1536" w:rsidP="00782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6799" w:type="dxa"/>
            <w:hideMark/>
          </w:tcPr>
          <w:p w:rsidR="000B1536" w:rsidRDefault="000B1536" w:rsidP="00782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управления общественных связей Администрации города Ханты-Мансийска,</w:t>
            </w:r>
          </w:p>
        </w:tc>
      </w:tr>
      <w:tr w:rsidR="007133E8" w:rsidTr="00A64146">
        <w:tc>
          <w:tcPr>
            <w:tcW w:w="3686" w:type="dxa"/>
            <w:hideMark/>
          </w:tcPr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Наумов</w:t>
            </w:r>
          </w:p>
          <w:p w:rsidR="007133E8" w:rsidRDefault="007133E8" w:rsidP="008A51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Семен Александрович</w:t>
            </w:r>
          </w:p>
        </w:tc>
        <w:tc>
          <w:tcPr>
            <w:tcW w:w="6799" w:type="dxa"/>
            <w:hideMark/>
          </w:tcPr>
          <w:p w:rsidR="007133E8" w:rsidRDefault="007133E8" w:rsidP="008A51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управления экономического развития </w:t>
            </w:r>
            <w:r w:rsidR="008A51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инвестиций Администрации города </w:t>
            </w:r>
            <w:r w:rsidR="00F53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7133E8" w:rsidTr="00A64146">
        <w:tc>
          <w:tcPr>
            <w:tcW w:w="3686" w:type="dxa"/>
            <w:hideMark/>
          </w:tcPr>
          <w:p w:rsidR="007133E8" w:rsidRDefault="007133E8" w:rsidP="00530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Шелковой</w:t>
            </w:r>
          </w:p>
          <w:p w:rsidR="007133E8" w:rsidRDefault="007133E8" w:rsidP="00530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Виталий Васильевич</w:t>
            </w:r>
          </w:p>
          <w:p w:rsidR="007133E8" w:rsidRDefault="007133E8" w:rsidP="00530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  <w:hideMark/>
          </w:tcPr>
          <w:p w:rsidR="007133E8" w:rsidRPr="008B7725" w:rsidRDefault="008B7725" w:rsidP="00530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7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8B772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8B77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начальника управления транспорта, связи и дорог Администрации города Ханты-Мансийска,</w:t>
            </w:r>
          </w:p>
        </w:tc>
      </w:tr>
      <w:tr w:rsidR="00856C0F" w:rsidTr="00A64146">
        <w:trPr>
          <w:trHeight w:val="80"/>
        </w:trPr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856C0F" w:rsidTr="00A64146">
        <w:trPr>
          <w:trHeight w:val="80"/>
        </w:trPr>
        <w:tc>
          <w:tcPr>
            <w:tcW w:w="3686" w:type="dxa"/>
            <w:hideMark/>
          </w:tcPr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856C0F" w:rsidRDefault="00856C0F" w:rsidP="0041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799" w:type="dxa"/>
            <w:hideMark/>
          </w:tcPr>
          <w:p w:rsidR="00856C0F" w:rsidRDefault="00856C0F" w:rsidP="00416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/>
    <w:sectPr w:rsidR="00E80536" w:rsidSect="004167D2">
      <w:pgSz w:w="11906" w:h="16838"/>
      <w:pgMar w:top="79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5"/>
    <w:rsid w:val="000B1536"/>
    <w:rsid w:val="00380F99"/>
    <w:rsid w:val="00412FC3"/>
    <w:rsid w:val="004167D2"/>
    <w:rsid w:val="004250DD"/>
    <w:rsid w:val="00673D96"/>
    <w:rsid w:val="00691BE0"/>
    <w:rsid w:val="007133E8"/>
    <w:rsid w:val="00854D02"/>
    <w:rsid w:val="00856C0F"/>
    <w:rsid w:val="008A51B3"/>
    <w:rsid w:val="008B7725"/>
    <w:rsid w:val="009C564D"/>
    <w:rsid w:val="00A00EB5"/>
    <w:rsid w:val="00A64146"/>
    <w:rsid w:val="00AB51D7"/>
    <w:rsid w:val="00B640AC"/>
    <w:rsid w:val="00DC7372"/>
    <w:rsid w:val="00E42E2A"/>
    <w:rsid w:val="00E67C47"/>
    <w:rsid w:val="00E80536"/>
    <w:rsid w:val="00EB0E9D"/>
    <w:rsid w:val="00F531ED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6C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6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5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67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7C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F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6C0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6C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6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5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67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7C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24</cp:revision>
  <cp:lastPrinted>2021-02-24T05:12:00Z</cp:lastPrinted>
  <dcterms:created xsi:type="dcterms:W3CDTF">2020-09-23T04:37:00Z</dcterms:created>
  <dcterms:modified xsi:type="dcterms:W3CDTF">2021-02-24T05:36:00Z</dcterms:modified>
</cp:coreProperties>
</file>