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E" w:rsidRPr="006B637D" w:rsidRDefault="002A3D8E" w:rsidP="002A3D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2A3D8E" w:rsidRPr="006B637D" w:rsidRDefault="002A3D8E" w:rsidP="002A3D8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B637D"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2A3D8E" w:rsidRPr="006B637D" w:rsidRDefault="002A3D8E" w:rsidP="002A3D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637D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466</w:t>
      </w:r>
      <w:r w:rsidRPr="006B637D">
        <w:rPr>
          <w:bCs/>
          <w:iCs/>
          <w:sz w:val="28"/>
          <w:szCs w:val="28"/>
        </w:rPr>
        <w:t xml:space="preserve"> -</w:t>
      </w:r>
      <w:r w:rsidRPr="006B637D">
        <w:rPr>
          <w:bCs/>
          <w:iCs/>
          <w:sz w:val="28"/>
          <w:szCs w:val="28"/>
          <w:lang w:val="en-US"/>
        </w:rPr>
        <w:t>VI</w:t>
      </w:r>
      <w:r w:rsidRPr="006B637D">
        <w:rPr>
          <w:bCs/>
          <w:iCs/>
          <w:sz w:val="28"/>
          <w:szCs w:val="28"/>
        </w:rPr>
        <w:t xml:space="preserve"> РД</w:t>
      </w:r>
    </w:p>
    <w:p w:rsidR="002A3D8E" w:rsidRPr="005159D9" w:rsidRDefault="002A3D8E" w:rsidP="002A3D8E">
      <w:pPr>
        <w:jc w:val="right"/>
        <w:rPr>
          <w:rFonts w:eastAsia="Calibri"/>
          <w:sz w:val="28"/>
          <w:szCs w:val="28"/>
          <w:lang w:eastAsia="en-US"/>
        </w:rPr>
      </w:pPr>
    </w:p>
    <w:p w:rsidR="002A3D8E" w:rsidRPr="005159D9" w:rsidRDefault="002A3D8E" w:rsidP="002A3D8E">
      <w:pPr>
        <w:jc w:val="right"/>
        <w:rPr>
          <w:rFonts w:eastAsia="Calibri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2A3D8E" w:rsidRPr="005159D9" w:rsidTr="00745838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sz w:val="28"/>
                <w:szCs w:val="28"/>
              </w:rPr>
            </w:pPr>
            <w:r w:rsidRPr="005159D9">
              <w:rPr>
                <w:b/>
                <w:sz w:val="28"/>
                <w:szCs w:val="28"/>
              </w:rPr>
              <w:t xml:space="preserve">Показатели расходов бюджета города Ханты-Мансийска за 2019 год по разделам и подразделам классификации расходов бюджетов </w:t>
            </w:r>
          </w:p>
        </w:tc>
      </w:tr>
      <w:tr w:rsidR="002A3D8E" w:rsidRPr="005159D9" w:rsidTr="00745838">
        <w:trPr>
          <w:trHeight w:val="24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</w:p>
        </w:tc>
      </w:tr>
    </w:tbl>
    <w:p w:rsidR="002A3D8E" w:rsidRPr="005159D9" w:rsidRDefault="002A3D8E" w:rsidP="002A3D8E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5159D9">
        <w:rPr>
          <w:rFonts w:eastAsia="Calibri"/>
          <w:sz w:val="20"/>
          <w:szCs w:val="20"/>
          <w:lang w:eastAsia="en-US"/>
        </w:rPr>
        <w:t>(рублей)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267"/>
        <w:gridCol w:w="976"/>
        <w:gridCol w:w="1357"/>
        <w:gridCol w:w="2240"/>
      </w:tblGrid>
      <w:tr w:rsidR="002A3D8E" w:rsidRPr="005159D9" w:rsidTr="00745838">
        <w:trPr>
          <w:trHeight w:val="10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Подраздел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Исполнено</w:t>
            </w:r>
          </w:p>
        </w:tc>
      </w:tr>
      <w:tr w:rsidR="002A3D8E" w:rsidRPr="005159D9" w:rsidTr="00745838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784 999 507,64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5 707 111,06</w:t>
            </w:r>
          </w:p>
        </w:tc>
      </w:tr>
      <w:tr w:rsidR="002A3D8E" w:rsidRPr="005159D9" w:rsidTr="00745838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27 861 400,83</w:t>
            </w:r>
          </w:p>
        </w:tc>
      </w:tr>
      <w:tr w:rsidR="002A3D8E" w:rsidRPr="005159D9" w:rsidTr="00745838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228 682 353,43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8 112,00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72 555 308,61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450 185 221,71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164 475 269,99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Органы юстиции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10 222 400,00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147 415 712,56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6 837 157,43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1 677 655 669,37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2 364 818,09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10 066 306,08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158 371 388,35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1 166 439 074,62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23 470 067,90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316 944 014,33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1 423 428 232,85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629 014 533,49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185 978 890,04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545 196 398,46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63 238 410,86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153 580,00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153 580,00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4 356 845 899,61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1 709 027 381,52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2 092 213 075,98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343 636 952,07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74 052 403,56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137 916 086,48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205 925 391,96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200 021 682,25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5 903 709,71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ЗДРАВООХРАНЕНИЕ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1 412 646,29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1 412 646,29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412 960 263,01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8 412 975,38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Социальное обслуживание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24 798 003,18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13 510 747,55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239 269 082,67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126 969 454,23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210 848 922,57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186 286 420,90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Спорт высших достижений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2 016 315,79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22 546 185,88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51 563 882,55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46 015 182,55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Другие вопросы в области средств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5 548 700,00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Итого по 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  <w:rPr>
                <w:b/>
                <w:bCs/>
              </w:rPr>
            </w:pPr>
            <w:r w:rsidRPr="005159D9">
              <w:rPr>
                <w:b/>
                <w:bCs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3 617 825,36</w:t>
            </w:r>
          </w:p>
        </w:tc>
      </w:tr>
      <w:tr w:rsidR="002A3D8E" w:rsidRPr="005159D9" w:rsidTr="00745838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r w:rsidRPr="005159D9"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jc w:val="right"/>
            </w:pPr>
            <w:r w:rsidRPr="005159D9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</w:pPr>
            <w:r w:rsidRPr="005159D9">
              <w:t>3 617 825,36</w:t>
            </w:r>
          </w:p>
        </w:tc>
      </w:tr>
      <w:tr w:rsidR="002A3D8E" w:rsidRPr="005159D9" w:rsidTr="00745838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8E" w:rsidRPr="005159D9" w:rsidRDefault="002A3D8E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D8E" w:rsidRPr="005159D9" w:rsidRDefault="002A3D8E" w:rsidP="00745838">
            <w:pPr>
              <w:jc w:val="center"/>
              <w:rPr>
                <w:b/>
                <w:bCs/>
              </w:rPr>
            </w:pPr>
            <w:r w:rsidRPr="005159D9">
              <w:rPr>
                <w:b/>
                <w:bCs/>
              </w:rPr>
              <w:t>9 293 887 091,20</w:t>
            </w:r>
          </w:p>
        </w:tc>
      </w:tr>
    </w:tbl>
    <w:p w:rsidR="002A3D8E" w:rsidRPr="005159D9" w:rsidRDefault="002A3D8E" w:rsidP="002A3D8E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2A3D8E" w:rsidRPr="005159D9" w:rsidRDefault="002A3D8E" w:rsidP="002A3D8E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6842" w:rsidRDefault="002A3D8E" w:rsidP="002A3D8E">
      <w:r>
        <w:rPr>
          <w:bCs/>
          <w:sz w:val="28"/>
          <w:szCs w:val="28"/>
        </w:rPr>
        <w:br w:type="page"/>
      </w:r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8E"/>
    <w:rsid w:val="002A3D8E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FC38-18ED-489D-9386-8FD304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2020-12-29T11:28:00Z</dcterms:created>
  <dcterms:modified xsi:type="dcterms:W3CDTF">2020-12-29T11:29:00Z</dcterms:modified>
</cp:coreProperties>
</file>